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DA7272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3</w:t>
      </w:r>
      <w:r w:rsidR="00146080">
        <w:rPr>
          <w:sz w:val="24"/>
        </w:rPr>
        <w:t>9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146080">
        <w:rPr>
          <w:sz w:val="24"/>
        </w:rPr>
        <w:t>1</w:t>
      </w:r>
      <w:r w:rsidR="00836492">
        <w:rPr>
          <w:sz w:val="24"/>
        </w:rPr>
        <w:t>3</w:t>
      </w:r>
      <w:r>
        <w:rPr>
          <w:sz w:val="24"/>
        </w:rPr>
        <w:t xml:space="preserve"> </w:t>
      </w:r>
      <w:r w:rsidR="00146080">
        <w:rPr>
          <w:sz w:val="24"/>
        </w:rPr>
        <w:t>февраля</w:t>
      </w:r>
      <w:r w:rsidR="00BB1003">
        <w:rPr>
          <w:sz w:val="24"/>
        </w:rPr>
        <w:t xml:space="preserve"> 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67D3D" w:rsidRDefault="00C67D3D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Наволокин В.В. – заместитель Председателя городского Собрания,</w:t>
      </w:r>
    </w:p>
    <w:p w:rsidR="00E41EB8" w:rsidRDefault="00E41EB8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C67D3D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A77FC1" w:rsidRPr="00C44B55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C67D3D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</w:t>
            </w:r>
            <w:r w:rsidR="00C67D3D">
              <w:rPr>
                <w:sz w:val="24"/>
                <w:szCs w:val="24"/>
              </w:rPr>
              <w:t>.</w:t>
            </w:r>
          </w:p>
          <w:p w:rsidR="009802F5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A67D3" w:rsidRPr="00A911E4" w:rsidRDefault="00A77FC1" w:rsidP="008401C9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</w:tc>
        <w:tc>
          <w:tcPr>
            <w:tcW w:w="3856" w:type="dxa"/>
          </w:tcPr>
          <w:p w:rsidR="00E53706" w:rsidRDefault="00E53706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5B3DC8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7E1767" w:rsidRDefault="00803A2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C67D3D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9802F5" w:rsidRPr="00BA5A7C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8401C9" w:rsidRDefault="00A77FC1" w:rsidP="008401C9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Анциферов Р.Г., </w:t>
      </w:r>
      <w:r w:rsidRPr="00C44B55">
        <w:rPr>
          <w:sz w:val="24"/>
          <w:szCs w:val="24"/>
        </w:rPr>
        <w:t>Березнер Л.А.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 xml:space="preserve">, Пикалов В.С., </w:t>
      </w:r>
      <w:r w:rsidR="00803A28" w:rsidRPr="00C44B55">
        <w:rPr>
          <w:sz w:val="24"/>
          <w:szCs w:val="24"/>
        </w:rPr>
        <w:t>Плашкевич В.Е.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A77FC1" w:rsidRDefault="00A77FC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9802F5" w:rsidRDefault="009802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по вопросам управления делами; </w:t>
      </w:r>
    </w:p>
    <w:p w:rsidR="00A77FC1" w:rsidRDefault="00A77FC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A77FC1" w:rsidRDefault="00A77FC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210234" w:rsidRDefault="00210234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Волнистова Т.В. – начальник Управления общего образования Администрации города;</w:t>
      </w:r>
    </w:p>
    <w:p w:rsidR="00F720CE" w:rsidRDefault="00F720C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210234" w:rsidRDefault="00210234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6F4455" w:rsidRDefault="006F445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F720CE" w:rsidRDefault="00F720CE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F720CE" w:rsidRDefault="00F720CE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Фалеева И.Н. – начальник Управления культуры и молодежной политики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A77FC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</w:t>
      </w:r>
      <w:r w:rsidR="006F4455">
        <w:rPr>
          <w:sz w:val="24"/>
          <w:szCs w:val="24"/>
        </w:rPr>
        <w:t>.</w:t>
      </w:r>
      <w:r w:rsidR="00E53706">
        <w:rPr>
          <w:sz w:val="24"/>
          <w:szCs w:val="24"/>
        </w:rPr>
        <w:t xml:space="preserve"> – </w:t>
      </w:r>
      <w:r w:rsidR="007E1767">
        <w:rPr>
          <w:sz w:val="24"/>
          <w:szCs w:val="24"/>
        </w:rPr>
        <w:t>прокурор города</w:t>
      </w:r>
      <w:r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BB3DDB" w:rsidRDefault="00BB3DDB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729B1" w:rsidRDefault="00F72C89" w:rsidP="00096F67">
      <w:pPr>
        <w:ind w:firstLine="567"/>
        <w:jc w:val="both"/>
      </w:pPr>
      <w:r>
        <w:rPr>
          <w:sz w:val="28"/>
          <w:szCs w:val="28"/>
        </w:rPr>
        <w:t>ПОВЕСТКА ДНЯ:</w:t>
      </w:r>
    </w:p>
    <w:p w:rsidR="00C67D3D" w:rsidRDefault="00C67D3D" w:rsidP="00146080">
      <w:pPr>
        <w:rPr>
          <w:sz w:val="24"/>
          <w:szCs w:val="24"/>
        </w:rPr>
      </w:pPr>
    </w:p>
    <w:p w:rsidR="00146080" w:rsidRDefault="00146080" w:rsidP="00146080">
      <w:pPr>
        <w:ind w:left="426"/>
        <w:rPr>
          <w:sz w:val="24"/>
          <w:szCs w:val="24"/>
        </w:rPr>
      </w:pPr>
      <w:r>
        <w:rPr>
          <w:sz w:val="24"/>
          <w:szCs w:val="24"/>
        </w:rPr>
        <w:t>1</w:t>
      </w:r>
      <w:r w:rsidRPr="00A14EA1">
        <w:rPr>
          <w:sz w:val="24"/>
          <w:szCs w:val="24"/>
        </w:rPr>
        <w:t xml:space="preserve">. </w:t>
      </w:r>
      <w:r w:rsidRPr="00DC207F">
        <w:rPr>
          <w:sz w:val="24"/>
          <w:szCs w:val="24"/>
        </w:rPr>
        <w:t xml:space="preserve">Об отчете </w:t>
      </w:r>
      <w:r w:rsidRPr="00DC207F">
        <w:rPr>
          <w:rFonts w:eastAsiaTheme="minorHAnsi"/>
          <w:sz w:val="24"/>
          <w:szCs w:val="24"/>
          <w:lang w:eastAsia="en-US"/>
        </w:rPr>
        <w:t>о результатах деятельности главы Администрации города и деятельности Администрации города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C207F">
        <w:rPr>
          <w:sz w:val="24"/>
          <w:szCs w:val="24"/>
        </w:rPr>
        <w:t>Обнинска за 2017 год</w:t>
      </w:r>
    </w:p>
    <w:p w:rsidR="00146080" w:rsidRDefault="00146080" w:rsidP="00146080">
      <w:pPr>
        <w:ind w:left="1134" w:firstLine="282"/>
        <w:rPr>
          <w:sz w:val="24"/>
          <w:szCs w:val="24"/>
        </w:rPr>
      </w:pPr>
      <w:r>
        <w:t>Шапша В.В</w:t>
      </w:r>
      <w:r w:rsidRPr="00A14EA1">
        <w:t xml:space="preserve">. – </w:t>
      </w:r>
      <w:r>
        <w:t>глава Администрации города</w:t>
      </w:r>
    </w:p>
    <w:p w:rsidR="00146080" w:rsidRPr="00C67D3D" w:rsidRDefault="00146080" w:rsidP="00146080">
      <w:pPr>
        <w:ind w:firstLine="426"/>
        <w:rPr>
          <w:sz w:val="24"/>
          <w:szCs w:val="24"/>
        </w:rPr>
      </w:pPr>
    </w:p>
    <w:p w:rsidR="00146080" w:rsidRDefault="00146080" w:rsidP="00146080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 xml:space="preserve">2. </w:t>
      </w:r>
      <w:r w:rsidRPr="0068484A">
        <w:rPr>
          <w:sz w:val="24"/>
          <w:szCs w:val="24"/>
        </w:rPr>
        <w:t>Об участии Обнинского городского Собрания</w:t>
      </w:r>
      <w:r>
        <w:rPr>
          <w:sz w:val="24"/>
          <w:szCs w:val="24"/>
        </w:rPr>
        <w:t xml:space="preserve"> </w:t>
      </w:r>
      <w:r w:rsidRPr="0068484A">
        <w:rPr>
          <w:sz w:val="24"/>
          <w:szCs w:val="24"/>
        </w:rPr>
        <w:t>в конкурсе на лучшую организацию работы</w:t>
      </w:r>
      <w:r>
        <w:rPr>
          <w:sz w:val="24"/>
          <w:szCs w:val="24"/>
        </w:rPr>
        <w:t xml:space="preserve"> </w:t>
      </w:r>
      <w:r w:rsidRPr="0068484A">
        <w:rPr>
          <w:sz w:val="24"/>
          <w:szCs w:val="24"/>
        </w:rPr>
        <w:t>представительных органов муниципальных</w:t>
      </w:r>
      <w:r>
        <w:rPr>
          <w:sz w:val="24"/>
          <w:szCs w:val="24"/>
        </w:rPr>
        <w:t xml:space="preserve"> </w:t>
      </w:r>
      <w:r w:rsidRPr="0068484A">
        <w:rPr>
          <w:sz w:val="24"/>
          <w:szCs w:val="24"/>
        </w:rPr>
        <w:t>образований Калужской области</w:t>
      </w:r>
    </w:p>
    <w:p w:rsidR="00146080" w:rsidRPr="00C53FB8" w:rsidRDefault="00146080" w:rsidP="00146080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C53FB8">
        <w:t>Викулин</w:t>
      </w:r>
      <w:r>
        <w:t xml:space="preserve"> </w:t>
      </w:r>
      <w:r w:rsidRPr="00C53FB8">
        <w:t xml:space="preserve">В.В. – </w:t>
      </w:r>
      <w:r w:rsidRPr="00A14EA1">
        <w:t>Глава городского самоуправления, Председатель городского Собрания</w:t>
      </w:r>
    </w:p>
    <w:p w:rsidR="00A14EA1" w:rsidRPr="00A14EA1" w:rsidRDefault="00A14EA1" w:rsidP="00A14EA1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</w:p>
    <w:p w:rsidR="00511740" w:rsidRPr="00511740" w:rsidRDefault="00511740" w:rsidP="00511740"/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146080" w:rsidRPr="005F3403" w:rsidRDefault="00146080" w:rsidP="00146080">
      <w:pPr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385091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146080" w:rsidRDefault="00146080" w:rsidP="00146080">
      <w:pPr>
        <w:ind w:firstLine="567"/>
        <w:jc w:val="both"/>
        <w:rPr>
          <w:sz w:val="24"/>
          <w:szCs w:val="24"/>
        </w:rPr>
      </w:pPr>
    </w:p>
    <w:p w:rsidR="00146080" w:rsidRDefault="00146080" w:rsidP="00146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46080" w:rsidRDefault="00146080" w:rsidP="00146080">
      <w:pPr>
        <w:ind w:firstLine="567"/>
        <w:jc w:val="both"/>
        <w:rPr>
          <w:sz w:val="24"/>
          <w:szCs w:val="24"/>
        </w:rPr>
      </w:pPr>
    </w:p>
    <w:p w:rsidR="0089299F" w:rsidRDefault="00146080" w:rsidP="0089299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85091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C62CCC" w:rsidRDefault="00C62CCC" w:rsidP="00C62CCC"/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46080">
        <w:rPr>
          <w:rFonts w:ascii="Times New Roman" w:hAnsi="Times New Roman" w:cs="Times New Roman"/>
          <w:sz w:val="24"/>
          <w:szCs w:val="24"/>
        </w:rPr>
        <w:t>ШАПШУ В.В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146080" w:rsidRPr="00146080">
        <w:rPr>
          <w:rFonts w:ascii="Times New Roman" w:hAnsi="Times New Roman" w:cs="Times New Roman"/>
          <w:sz w:val="24"/>
          <w:szCs w:val="24"/>
        </w:rPr>
        <w:t>Об отчете о результатах деятельности главы Администрации города и деятельности Администрации города Обнинска за 2017 год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F527E2" w:rsidRDefault="00146080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ШАПША В.В</w:t>
      </w:r>
      <w:r w:rsidR="00C64301" w:rsidRPr="00E90E80">
        <w:rPr>
          <w:sz w:val="24"/>
          <w:szCs w:val="24"/>
        </w:rPr>
        <w:t xml:space="preserve">. </w:t>
      </w:r>
      <w:r w:rsidR="00F527E2">
        <w:rPr>
          <w:sz w:val="24"/>
          <w:szCs w:val="24"/>
        </w:rPr>
        <w:t>сообщил</w:t>
      </w:r>
      <w:r w:rsidR="004B57D7" w:rsidRPr="00E90E80">
        <w:rPr>
          <w:sz w:val="24"/>
          <w:szCs w:val="24"/>
        </w:rPr>
        <w:t>, что</w:t>
      </w:r>
      <w:r w:rsidR="007273FB" w:rsidRPr="00E90E80">
        <w:rPr>
          <w:sz w:val="24"/>
          <w:szCs w:val="24"/>
        </w:rPr>
        <w:t xml:space="preserve"> </w:t>
      </w:r>
      <w:r w:rsidR="00B621C1">
        <w:rPr>
          <w:sz w:val="24"/>
          <w:szCs w:val="24"/>
        </w:rPr>
        <w:t xml:space="preserve">1 февраля состоялся отчет </w:t>
      </w:r>
      <w:r w:rsidR="00B621C1" w:rsidRPr="00146080">
        <w:rPr>
          <w:sz w:val="24"/>
          <w:szCs w:val="24"/>
        </w:rPr>
        <w:t>о результатах деятельности главы Администрации города и деятельности Администрации города Обнинска за 2017 год</w:t>
      </w:r>
      <w:r w:rsidR="00B621C1">
        <w:rPr>
          <w:sz w:val="24"/>
          <w:szCs w:val="24"/>
        </w:rPr>
        <w:t xml:space="preserve"> перед общественностью города, где присутствовали и многие депутаты городского Собрания. </w:t>
      </w:r>
      <w:r w:rsidR="00F527E2">
        <w:rPr>
          <w:sz w:val="24"/>
          <w:szCs w:val="24"/>
        </w:rPr>
        <w:t xml:space="preserve">На прошедшем мероприятии было много сказано, также было задано много вопросов, на которые были получены ответы. </w:t>
      </w:r>
    </w:p>
    <w:p w:rsidR="00F527E2" w:rsidRDefault="00F527E2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Предложил свой доклад построить на ответах к вопросам от депутатов и рассказать о некоторых важных проектах, которые были реализованы в 2017 году в городе.</w:t>
      </w:r>
    </w:p>
    <w:p w:rsidR="00146080" w:rsidRDefault="00F527E2" w:rsidP="0014608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 TUR" w:hAnsi="Times New Roman TUR" w:cs="Times New Roman TUR"/>
          <w:sz w:val="24"/>
          <w:szCs w:val="24"/>
        </w:rPr>
      </w:pPr>
      <w:r>
        <w:rPr>
          <w:sz w:val="24"/>
          <w:szCs w:val="24"/>
        </w:rPr>
        <w:t>ШАПША В.В. доложил, что одна из важных и острых проблем в городе – это строительство, ремонт и содержание дорожной сети в городе.</w:t>
      </w:r>
      <w:r w:rsidR="005431D3">
        <w:rPr>
          <w:sz w:val="24"/>
          <w:szCs w:val="24"/>
        </w:rPr>
        <w:t xml:space="preserve"> В 2017 году был начат проект по строительству </w:t>
      </w:r>
      <w:r w:rsidR="005431D3">
        <w:rPr>
          <w:rFonts w:ascii="Times New Roman TUR" w:hAnsi="Times New Roman TUR" w:cs="Times New Roman TUR"/>
          <w:sz w:val="24"/>
          <w:szCs w:val="24"/>
        </w:rPr>
        <w:t>продолжения</w:t>
      </w:r>
      <w:r w:rsidR="005431D3" w:rsidRPr="005431D3">
        <w:rPr>
          <w:rFonts w:ascii="Times New Roman TUR" w:hAnsi="Times New Roman TUR" w:cs="Times New Roman TUR"/>
          <w:sz w:val="24"/>
          <w:szCs w:val="24"/>
        </w:rPr>
        <w:t xml:space="preserve"> пр. Ленина от пересечения с ул. Белкинской  до пересечения с ул. Владимира Малых, в жилом районе «Заовражье»</w:t>
      </w:r>
      <w:r w:rsidR="005431D3">
        <w:rPr>
          <w:rFonts w:ascii="Times New Roman TUR" w:hAnsi="Times New Roman TUR" w:cs="Times New Roman TUR"/>
          <w:sz w:val="24"/>
          <w:szCs w:val="24"/>
        </w:rPr>
        <w:t xml:space="preserve">. Строительство данной автодороги прогнозируется завершить </w:t>
      </w:r>
      <w:r w:rsidR="002B3256">
        <w:rPr>
          <w:rFonts w:ascii="Times New Roman TUR" w:hAnsi="Times New Roman TUR" w:cs="Times New Roman TUR"/>
          <w:sz w:val="24"/>
          <w:szCs w:val="24"/>
        </w:rPr>
        <w:t>к</w:t>
      </w:r>
      <w:r w:rsidR="005431D3">
        <w:rPr>
          <w:rFonts w:ascii="Times New Roman TUR" w:hAnsi="Times New Roman TUR" w:cs="Times New Roman TUR"/>
          <w:sz w:val="24"/>
          <w:szCs w:val="24"/>
        </w:rPr>
        <w:t xml:space="preserve"> середине 2019 года, данная магистраль будет оснащена освещением, </w:t>
      </w:r>
      <w:r w:rsidR="002B3256">
        <w:rPr>
          <w:rFonts w:ascii="Times New Roman TUR" w:hAnsi="Times New Roman TUR" w:cs="Times New Roman TUR"/>
          <w:sz w:val="24"/>
          <w:szCs w:val="24"/>
        </w:rPr>
        <w:t xml:space="preserve">тротуарами </w:t>
      </w:r>
      <w:r w:rsidR="005431D3">
        <w:rPr>
          <w:rFonts w:ascii="Times New Roman TUR" w:hAnsi="Times New Roman TUR" w:cs="Times New Roman TUR"/>
          <w:sz w:val="24"/>
          <w:szCs w:val="24"/>
        </w:rPr>
        <w:t>и велодорожками.</w:t>
      </w:r>
    </w:p>
    <w:p w:rsidR="005431D3" w:rsidRDefault="005431D3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Также начались </w:t>
      </w:r>
      <w:r w:rsidRPr="005431D3">
        <w:rPr>
          <w:sz w:val="24"/>
          <w:szCs w:val="24"/>
        </w:rPr>
        <w:t xml:space="preserve">работы по проекту  </w:t>
      </w:r>
      <w:r w:rsidR="002B3256">
        <w:rPr>
          <w:iCs/>
          <w:sz w:val="24"/>
          <w:szCs w:val="24"/>
        </w:rPr>
        <w:t>«Реконструкция</w:t>
      </w:r>
      <w:r w:rsidRPr="005431D3">
        <w:rPr>
          <w:iCs/>
          <w:sz w:val="24"/>
          <w:szCs w:val="24"/>
        </w:rPr>
        <w:t xml:space="preserve"> автодороги «Малоярославец </w:t>
      </w:r>
      <w:r w:rsidR="002B3256">
        <w:rPr>
          <w:iCs/>
          <w:sz w:val="24"/>
          <w:szCs w:val="24"/>
        </w:rPr>
        <w:t>–</w:t>
      </w:r>
      <w:r w:rsidRPr="005431D3">
        <w:rPr>
          <w:iCs/>
          <w:sz w:val="24"/>
          <w:szCs w:val="24"/>
        </w:rPr>
        <w:t xml:space="preserve"> Боровск</w:t>
      </w:r>
      <w:r w:rsidR="002B3256">
        <w:rPr>
          <w:iCs/>
          <w:sz w:val="24"/>
          <w:szCs w:val="24"/>
        </w:rPr>
        <w:t xml:space="preserve"> –</w:t>
      </w:r>
      <w:r w:rsidRPr="005431D3">
        <w:rPr>
          <w:iCs/>
          <w:sz w:val="24"/>
          <w:szCs w:val="24"/>
        </w:rPr>
        <w:t xml:space="preserve"> Кривское</w:t>
      </w:r>
      <w:r w:rsidR="002B3256">
        <w:rPr>
          <w:iCs/>
          <w:sz w:val="24"/>
          <w:szCs w:val="24"/>
        </w:rPr>
        <w:t xml:space="preserve"> </w:t>
      </w:r>
      <w:r w:rsidR="002B3256">
        <w:rPr>
          <w:sz w:val="24"/>
          <w:szCs w:val="24"/>
        </w:rPr>
        <w:t>–</w:t>
      </w:r>
      <w:r w:rsidRPr="005431D3">
        <w:rPr>
          <w:sz w:val="24"/>
          <w:szCs w:val="24"/>
        </w:rPr>
        <w:t xml:space="preserve"> </w:t>
      </w:r>
      <w:r w:rsidRPr="005431D3">
        <w:rPr>
          <w:iCs/>
          <w:sz w:val="24"/>
          <w:szCs w:val="24"/>
        </w:rPr>
        <w:t>Обнинск</w:t>
      </w:r>
      <w:r w:rsidR="002B3256">
        <w:rPr>
          <w:iCs/>
          <w:sz w:val="24"/>
          <w:szCs w:val="24"/>
        </w:rPr>
        <w:t xml:space="preserve"> </w:t>
      </w:r>
      <w:r w:rsidRPr="005431D3">
        <w:rPr>
          <w:sz w:val="24"/>
          <w:szCs w:val="24"/>
        </w:rPr>
        <w:t xml:space="preserve">на участке в Боровском районе» (ул. Борисоглебская). Построено 4 полосы дорожного полотна, выполнено наружное  освещение. </w:t>
      </w:r>
      <w:r w:rsidR="002B3256">
        <w:rPr>
          <w:sz w:val="24"/>
          <w:szCs w:val="24"/>
        </w:rPr>
        <w:t>К</w:t>
      </w:r>
      <w:r w:rsidRPr="005431D3">
        <w:rPr>
          <w:sz w:val="24"/>
          <w:szCs w:val="24"/>
        </w:rPr>
        <w:t xml:space="preserve"> </w:t>
      </w:r>
      <w:r w:rsidR="00E160B2">
        <w:rPr>
          <w:sz w:val="24"/>
          <w:szCs w:val="24"/>
        </w:rPr>
        <w:t xml:space="preserve">середине </w:t>
      </w:r>
      <w:r w:rsidRPr="005431D3">
        <w:rPr>
          <w:sz w:val="24"/>
          <w:szCs w:val="24"/>
        </w:rPr>
        <w:t>201</w:t>
      </w:r>
      <w:r w:rsidR="00E160B2">
        <w:rPr>
          <w:sz w:val="24"/>
          <w:szCs w:val="24"/>
        </w:rPr>
        <w:t>9</w:t>
      </w:r>
      <w:r w:rsidRPr="005431D3">
        <w:rPr>
          <w:sz w:val="24"/>
          <w:szCs w:val="24"/>
        </w:rPr>
        <w:t xml:space="preserve"> год</w:t>
      </w:r>
      <w:r w:rsidR="00E160B2">
        <w:rPr>
          <w:sz w:val="24"/>
          <w:szCs w:val="24"/>
        </w:rPr>
        <w:t>а</w:t>
      </w:r>
      <w:r w:rsidRPr="005431D3">
        <w:rPr>
          <w:sz w:val="24"/>
          <w:szCs w:val="24"/>
        </w:rPr>
        <w:t xml:space="preserve"> планируется завершить работы по устройству тротуаров и велодорожек, установке автобусных павильонов, устройству дождевой канализации. Данный проект является стратегически важным этапом развития города Обнинска и обеспечит транспортную связь новых строящихся районов с существующей частью города, что в свою очередь, даст возможность развития перспективной жилой застройки с объектами здравоохранения, жизнеобеспечения, общеобразовательными учреждениями и транспортной инфраструктурой и позволит увеличить темпы строительства жилья.</w:t>
      </w:r>
    </w:p>
    <w:p w:rsidR="006157F3" w:rsidRDefault="006157F3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Что касается улицы Кабицинской – в 2016 году была отремонтирована дорога к институту, а в 2017 году отремонтировали дорожное полотно через гаражные общества в д. Кабицино</w:t>
      </w:r>
      <w:r w:rsidR="00906DE9">
        <w:rPr>
          <w:sz w:val="24"/>
          <w:szCs w:val="24"/>
        </w:rPr>
        <w:t>.</w:t>
      </w:r>
    </w:p>
    <w:p w:rsidR="00906DE9" w:rsidRDefault="00906DE9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Также в 2017 году был отремонтирован участок дороги на пересечении ул. Курчатова и ул. Красных Зорь (район развлекательного цетра «Шторм»). Данный участок дороги был отремонтирован полностью за счет средств инвестора.</w:t>
      </w:r>
    </w:p>
    <w:p w:rsidR="00B520EC" w:rsidRDefault="00B520EC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2018 году планируется отремонтировать участок дороги пр. Ленина до пересечения с ул. Белкинская. До этого момента на этой дороге выполнялся ямочный ремонт.</w:t>
      </w:r>
    </w:p>
    <w:p w:rsidR="00B520EC" w:rsidRDefault="00B520EC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Ремонт дворовых проездов, строительство парковок во дворах и благоустройство дворов осуществлялось из средств выделенных ТОСам из городского бюджета – 25 млн. рублей и из средств выделенных городу в рамках федеральной программы «Комфортная городская среда». Отметил, что в 2018 году будет продолжена работа по ремонту дворовых проездов из средств местного бюджета, после того, как все дворовые проезды будут отремонтированы, город приступит к благоустройству дворовых площадок и освещению дворов.</w:t>
      </w:r>
    </w:p>
    <w:p w:rsidR="003233DF" w:rsidRDefault="002B3256" w:rsidP="003233D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</w:t>
      </w:r>
      <w:r w:rsidR="00B520EC">
        <w:rPr>
          <w:sz w:val="24"/>
          <w:szCs w:val="24"/>
        </w:rPr>
        <w:t>месте с ремонтом дорожн</w:t>
      </w:r>
      <w:r w:rsidR="003233DF">
        <w:rPr>
          <w:sz w:val="24"/>
          <w:szCs w:val="24"/>
        </w:rPr>
        <w:t>ого полотна был произведен</w:t>
      </w:r>
      <w:r w:rsidR="00B520EC">
        <w:rPr>
          <w:sz w:val="24"/>
          <w:szCs w:val="24"/>
        </w:rPr>
        <w:t xml:space="preserve"> ремонт тротуаров.</w:t>
      </w:r>
      <w:r w:rsidR="003233DF">
        <w:rPr>
          <w:sz w:val="24"/>
          <w:szCs w:val="24"/>
        </w:rPr>
        <w:t xml:space="preserve"> </w:t>
      </w:r>
      <w:r>
        <w:rPr>
          <w:sz w:val="24"/>
          <w:szCs w:val="24"/>
        </w:rPr>
        <w:t>Отметил, что б</w:t>
      </w:r>
      <w:r w:rsidR="003233DF">
        <w:rPr>
          <w:sz w:val="24"/>
          <w:szCs w:val="24"/>
        </w:rPr>
        <w:t>олее подробная информация по ремонту тротуаров была заслушана на Контрольном часе от 06.12.2017. В городе еще не все тротуары отремонтированы, не везде организованы съезды с тротуаров, в 2018 году работа в данном направлении будет продолжена.</w:t>
      </w:r>
    </w:p>
    <w:p w:rsidR="00302DAE" w:rsidRDefault="003233DF" w:rsidP="00171A9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Также в городе возводится</w:t>
      </w:r>
      <w:r w:rsidR="002E3AE9">
        <w:rPr>
          <w:sz w:val="24"/>
          <w:szCs w:val="24"/>
        </w:rPr>
        <w:t xml:space="preserve"> большое количество жилых домов:</w:t>
      </w:r>
      <w:r>
        <w:rPr>
          <w:sz w:val="24"/>
          <w:szCs w:val="24"/>
        </w:rPr>
        <w:t xml:space="preserve"> за 2016 год сдано в эксплуатацию более 100 тыс. м кв.,  в 2017 году – более 136 тыс. м кв.</w:t>
      </w:r>
      <w:r w:rsidR="00171A96">
        <w:rPr>
          <w:sz w:val="24"/>
          <w:szCs w:val="24"/>
        </w:rPr>
        <w:t xml:space="preserve">, в 2018 году планируется сдать более 118 тыс. м кв. </w:t>
      </w:r>
      <w:r w:rsidR="002E3AE9">
        <w:rPr>
          <w:sz w:val="24"/>
          <w:szCs w:val="24"/>
        </w:rPr>
        <w:t xml:space="preserve">Все новые дома будут подключены к городским коммуникациям. Отметил, что ремонт </w:t>
      </w:r>
      <w:r w:rsidR="002E3AE9" w:rsidRPr="002E3AE9">
        <w:rPr>
          <w:sz w:val="24"/>
          <w:szCs w:val="24"/>
        </w:rPr>
        <w:t>хозфекальной  канализации</w:t>
      </w:r>
      <w:r w:rsidR="002E3AE9">
        <w:rPr>
          <w:sz w:val="24"/>
          <w:szCs w:val="24"/>
        </w:rPr>
        <w:t xml:space="preserve"> уже проводится и будет проводиться дальше. На ее ремонт был взят кредит, который уже выплачивается.</w:t>
      </w:r>
    </w:p>
    <w:p w:rsidR="004D1E68" w:rsidRDefault="00CD541B" w:rsidP="00171A9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Фонд капитального</w:t>
      </w:r>
      <w:r w:rsidR="002B3256">
        <w:rPr>
          <w:sz w:val="24"/>
          <w:szCs w:val="24"/>
        </w:rPr>
        <w:t xml:space="preserve"> ремонта</w:t>
      </w:r>
      <w:r>
        <w:rPr>
          <w:sz w:val="24"/>
          <w:szCs w:val="24"/>
        </w:rPr>
        <w:t xml:space="preserve"> за 2015, 2016 и 2017 года собрал с жителей города 393 млн. рублей. За счет полученных средств уже ведется замена лифтового оборудования в многоквартирных жилых домах. В 2018 году запланированы расходы по капитальному ремонту в размере 392 млн. рублей.</w:t>
      </w:r>
    </w:p>
    <w:p w:rsidR="007055BF" w:rsidRDefault="007055BF" w:rsidP="00171A9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055BF">
        <w:rPr>
          <w:bCs/>
          <w:iCs/>
          <w:sz w:val="24"/>
          <w:szCs w:val="24"/>
        </w:rPr>
        <w:t xml:space="preserve">В 2014 году  постановлением Администрации города от 08.12.2014  № 2308-п </w:t>
      </w:r>
      <w:r w:rsidR="00912BC8">
        <w:rPr>
          <w:bCs/>
          <w:iCs/>
          <w:sz w:val="24"/>
          <w:szCs w:val="24"/>
        </w:rPr>
        <w:t xml:space="preserve">была </w:t>
      </w:r>
      <w:r w:rsidRPr="007055BF">
        <w:rPr>
          <w:bCs/>
          <w:iCs/>
          <w:sz w:val="24"/>
          <w:szCs w:val="24"/>
        </w:rPr>
        <w:t xml:space="preserve">утверждена муниципальная </w:t>
      </w:r>
      <w:r w:rsidRPr="00912BC8">
        <w:rPr>
          <w:bCs/>
          <w:iCs/>
          <w:sz w:val="24"/>
          <w:szCs w:val="24"/>
        </w:rPr>
        <w:t xml:space="preserve">программа </w:t>
      </w:r>
      <w:r w:rsidRPr="00912BC8">
        <w:rPr>
          <w:sz w:val="24"/>
          <w:szCs w:val="24"/>
        </w:rPr>
        <w:t>«Переселение граждан из аварийного жилищного фонда в муниципальном образовании «Город Обнинск».</w:t>
      </w:r>
      <w:r w:rsidR="009A3828">
        <w:rPr>
          <w:sz w:val="24"/>
          <w:szCs w:val="24"/>
        </w:rPr>
        <w:t xml:space="preserve"> Под эту программу попали два дома по ул. Киевская 11, 13 и дом по ул. Менделева 8/4. Застройщик уже приступил к строительству дома для этих переселенцев, в течение двух лет </w:t>
      </w:r>
      <w:r w:rsidR="004C66E1">
        <w:rPr>
          <w:sz w:val="24"/>
          <w:szCs w:val="24"/>
        </w:rPr>
        <w:t>дом будет сдан в эксплуатацию.</w:t>
      </w:r>
    </w:p>
    <w:p w:rsidR="004C66E1" w:rsidRDefault="004C66E1" w:rsidP="00171A96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4"/>
          <w:szCs w:val="24"/>
        </w:rPr>
      </w:pPr>
      <w:r w:rsidRPr="004C66E1">
        <w:rPr>
          <w:bCs/>
          <w:iCs/>
          <w:sz w:val="24"/>
          <w:szCs w:val="24"/>
        </w:rPr>
        <w:t xml:space="preserve">В 2017 году введен четвертый дом на ул. Комсомольской для переселения граждан. Всего по состоянию на 01.01.2018  переселены девять домов </w:t>
      </w:r>
      <w:r>
        <w:rPr>
          <w:bCs/>
          <w:iCs/>
          <w:sz w:val="24"/>
          <w:szCs w:val="24"/>
        </w:rPr>
        <w:t>по ул. Комсомольская</w:t>
      </w:r>
      <w:r w:rsidRPr="004C66E1">
        <w:rPr>
          <w:bCs/>
          <w:iCs/>
          <w:sz w:val="24"/>
          <w:szCs w:val="24"/>
        </w:rPr>
        <w:t xml:space="preserve"> (№№  1, 3, 5, 7, 9, 11/1, 13, 15, 17) и ведется переселение  дома № 11/33 по ул. Парковой.</w:t>
      </w:r>
    </w:p>
    <w:p w:rsidR="002E0A40" w:rsidRDefault="00594792" w:rsidP="002E0A40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Также Владислав Валерьевич сообщил о строительстве новой школы на 55 мкр. Задержка строительства школы была связана с перепроектированием школы с 850 на 1100 мест. В данный</w:t>
      </w:r>
      <w:r w:rsidR="002E0A40">
        <w:rPr>
          <w:bCs/>
          <w:iCs/>
          <w:sz w:val="24"/>
          <w:szCs w:val="24"/>
        </w:rPr>
        <w:t xml:space="preserve"> момент строительство школы уже началось</w:t>
      </w:r>
      <w:r w:rsidR="002B3256">
        <w:rPr>
          <w:bCs/>
          <w:iCs/>
          <w:sz w:val="24"/>
          <w:szCs w:val="24"/>
        </w:rPr>
        <w:t>,</w:t>
      </w:r>
      <w:r w:rsidR="002E0A40">
        <w:rPr>
          <w:bCs/>
          <w:iCs/>
          <w:sz w:val="24"/>
          <w:szCs w:val="24"/>
        </w:rPr>
        <w:t xml:space="preserve"> и к 2019 году школа должна быть построена.</w:t>
      </w:r>
    </w:p>
    <w:p w:rsidR="00834E52" w:rsidRDefault="00834E52" w:rsidP="002E0A40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Для жителей жилого района «Заовражье» проектируются две школы на 1000 и 1100 мест</w:t>
      </w:r>
      <w:r w:rsidR="00646BF1">
        <w:rPr>
          <w:bCs/>
          <w:iCs/>
          <w:sz w:val="24"/>
          <w:szCs w:val="24"/>
        </w:rPr>
        <w:t xml:space="preserve">,  строительство этих школ планируется </w:t>
      </w:r>
      <w:r w:rsidR="004532F7">
        <w:rPr>
          <w:bCs/>
          <w:iCs/>
          <w:sz w:val="24"/>
          <w:szCs w:val="24"/>
        </w:rPr>
        <w:t>на федеральные средства</w:t>
      </w:r>
      <w:r>
        <w:rPr>
          <w:bCs/>
          <w:iCs/>
          <w:sz w:val="24"/>
          <w:szCs w:val="24"/>
        </w:rPr>
        <w:t>.</w:t>
      </w:r>
    </w:p>
    <w:p w:rsidR="00834E52" w:rsidRDefault="00834E52" w:rsidP="002E0A40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</w:t>
      </w:r>
      <w:r w:rsidR="00646BF1">
        <w:rPr>
          <w:bCs/>
          <w:iCs/>
          <w:sz w:val="24"/>
          <w:szCs w:val="24"/>
        </w:rPr>
        <w:t xml:space="preserve"> 2017 году в</w:t>
      </w:r>
      <w:r>
        <w:rPr>
          <w:bCs/>
          <w:iCs/>
          <w:sz w:val="24"/>
          <w:szCs w:val="24"/>
        </w:rPr>
        <w:t xml:space="preserve"> городе Обнинске рождаемость снизилась</w:t>
      </w:r>
      <w:r w:rsidR="00646BF1">
        <w:rPr>
          <w:bCs/>
          <w:iCs/>
          <w:sz w:val="24"/>
          <w:szCs w:val="24"/>
        </w:rPr>
        <w:t>, но не значительно</w:t>
      </w:r>
      <w:r>
        <w:rPr>
          <w:bCs/>
          <w:iCs/>
          <w:sz w:val="24"/>
          <w:szCs w:val="24"/>
        </w:rPr>
        <w:t>. На очереди в ясельные группы стоит 440 человек. В 201</w:t>
      </w:r>
      <w:r w:rsidR="00646BF1">
        <w:rPr>
          <w:bCs/>
          <w:iCs/>
          <w:sz w:val="24"/>
          <w:szCs w:val="24"/>
        </w:rPr>
        <w:t>8 году откроется детский сад в микрорайоне «Экодолье»</w:t>
      </w:r>
      <w:r w:rsidR="00D93272">
        <w:rPr>
          <w:bCs/>
          <w:iCs/>
          <w:sz w:val="24"/>
          <w:szCs w:val="24"/>
        </w:rPr>
        <w:t xml:space="preserve"> на 80 мест и </w:t>
      </w:r>
      <w:r w:rsidR="00927795">
        <w:rPr>
          <w:bCs/>
          <w:iCs/>
          <w:sz w:val="24"/>
          <w:szCs w:val="24"/>
        </w:rPr>
        <w:t>детский сад на п. Мирном на 75 мест. Также в 2018 году будет  спроектирован сад на ул. Пирагова 12, строительство которого запланировано на 2019 год за счет федеральных средств. Еще один сад уже спроектирован, он будет построен в микрорайоне «Солнечная долина».</w:t>
      </w:r>
    </w:p>
    <w:p w:rsidR="00CA6195" w:rsidRDefault="002B3256" w:rsidP="002E0A4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bCs/>
          <w:iCs/>
          <w:sz w:val="24"/>
          <w:szCs w:val="24"/>
        </w:rPr>
        <w:t>ШАПША В.В.</w:t>
      </w:r>
      <w:r w:rsidR="00CA6195">
        <w:rPr>
          <w:bCs/>
          <w:iCs/>
          <w:sz w:val="24"/>
          <w:szCs w:val="24"/>
        </w:rPr>
        <w:t xml:space="preserve"> проинформировал, что в 2017 году </w:t>
      </w:r>
      <w:r w:rsidR="00CA6195">
        <w:rPr>
          <w:sz w:val="24"/>
          <w:szCs w:val="24"/>
        </w:rPr>
        <w:t>з</w:t>
      </w:r>
      <w:r w:rsidR="00CA6195" w:rsidRPr="00CA6195">
        <w:rPr>
          <w:sz w:val="24"/>
          <w:szCs w:val="24"/>
        </w:rPr>
        <w:t xml:space="preserve">авершены работы 1-го этапа  реконструкции Привокзальной площади </w:t>
      </w:r>
      <w:r w:rsidR="00CA6195">
        <w:rPr>
          <w:sz w:val="24"/>
          <w:szCs w:val="24"/>
        </w:rPr>
        <w:t>на ул. Красных Зорь.</w:t>
      </w:r>
      <w:r w:rsidR="00CA6195" w:rsidRPr="00CA6195">
        <w:rPr>
          <w:sz w:val="24"/>
          <w:szCs w:val="24"/>
        </w:rPr>
        <w:t xml:space="preserve"> </w:t>
      </w:r>
      <w:r w:rsidR="00CA6195">
        <w:rPr>
          <w:sz w:val="24"/>
          <w:szCs w:val="24"/>
        </w:rPr>
        <w:t>П</w:t>
      </w:r>
      <w:r w:rsidR="00CA6195" w:rsidRPr="00CA6195">
        <w:rPr>
          <w:sz w:val="24"/>
          <w:szCs w:val="24"/>
        </w:rPr>
        <w:t>о</w:t>
      </w:r>
      <w:r w:rsidR="00CA6195">
        <w:rPr>
          <w:sz w:val="24"/>
          <w:szCs w:val="24"/>
        </w:rPr>
        <w:t xml:space="preserve">строена транспортная развязка, которая </w:t>
      </w:r>
      <w:r w:rsidR="00CA6195" w:rsidRPr="00CA6195">
        <w:rPr>
          <w:sz w:val="24"/>
          <w:szCs w:val="24"/>
        </w:rPr>
        <w:t>раздели</w:t>
      </w:r>
      <w:r w:rsidR="00CA6195">
        <w:rPr>
          <w:sz w:val="24"/>
          <w:szCs w:val="24"/>
        </w:rPr>
        <w:t>ла</w:t>
      </w:r>
      <w:r w:rsidR="00CA6195" w:rsidRPr="00CA6195">
        <w:rPr>
          <w:sz w:val="24"/>
          <w:szCs w:val="24"/>
        </w:rPr>
        <w:t xml:space="preserve"> транспортные потоки маршрутных такси и городских автобусов.</w:t>
      </w:r>
      <w:r w:rsidR="00CA6195">
        <w:rPr>
          <w:sz w:val="24"/>
          <w:szCs w:val="24"/>
        </w:rPr>
        <w:t xml:space="preserve"> В 2018 году ко дню города запланирована сдача объекта</w:t>
      </w:r>
      <w:r w:rsidR="006B1B87">
        <w:rPr>
          <w:sz w:val="24"/>
          <w:szCs w:val="24"/>
        </w:rPr>
        <w:t xml:space="preserve"> на Привокзальной площади</w:t>
      </w:r>
      <w:r w:rsidR="00CA6195">
        <w:rPr>
          <w:sz w:val="24"/>
          <w:szCs w:val="24"/>
        </w:rPr>
        <w:t xml:space="preserve">, часть которого перейдет муниципалитету, где будет организован пункт полиции </w:t>
      </w:r>
      <w:r w:rsidR="006B1B87">
        <w:rPr>
          <w:sz w:val="24"/>
          <w:szCs w:val="24"/>
        </w:rPr>
        <w:t>и диспетчерской службы.</w:t>
      </w:r>
    </w:p>
    <w:p w:rsidR="00AA7D1D" w:rsidRDefault="006B1B87" w:rsidP="002E0A4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Что касается «Парка Победы» по пр. Маркса, работы по озеленению в 2018 году будут продолжены. </w:t>
      </w:r>
    </w:p>
    <w:p w:rsidR="006B1B87" w:rsidRDefault="006B1B87" w:rsidP="002E0A4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2017 году началась работа по проектированию площади напротив Дома ученых.</w:t>
      </w:r>
      <w:r w:rsidR="00AA7D1D">
        <w:rPr>
          <w:sz w:val="24"/>
          <w:szCs w:val="24"/>
        </w:rPr>
        <w:t xml:space="preserve"> Данный проект будет реализован в два этапа. Первый этап реализуется в 2018 году, второй этап в 2019 году. Отметил, что реализация проекта на первом этапе не предусматривает затрат денежных средств из городского бюджета. В данный момент Администрация города проводит переговоры с инвесторами, после чего будет заключен контракт, и в мае строители уже смогут выйти на рабочую площадку. По окончании всех работ, на этом месте будет городская площадь совместно с парком.</w:t>
      </w:r>
    </w:p>
    <w:p w:rsidR="007B1831" w:rsidRDefault="007B1831" w:rsidP="007B183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B1831" w:rsidRPr="008517CC" w:rsidRDefault="007B1831" w:rsidP="008517CC">
      <w:pPr>
        <w:ind w:firstLine="567"/>
        <w:jc w:val="both"/>
        <w:rPr>
          <w:sz w:val="24"/>
          <w:szCs w:val="24"/>
        </w:rPr>
      </w:pPr>
      <w:r w:rsidRPr="008517CC">
        <w:rPr>
          <w:sz w:val="24"/>
          <w:szCs w:val="24"/>
        </w:rPr>
        <w:t>ШАПША В.В. доклад окончил и перешел к ответам на вопросы депутатов Обнинского городского Собрания:</w:t>
      </w:r>
    </w:p>
    <w:p w:rsidR="00E26796" w:rsidRPr="008517CC" w:rsidRDefault="008517CC" w:rsidP="00851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B1831" w:rsidRPr="008517CC">
        <w:rPr>
          <w:sz w:val="24"/>
          <w:szCs w:val="24"/>
        </w:rPr>
        <w:t xml:space="preserve">Какие меры будут предприняты в ближайший месяц (до передачи дороги) для обеспечения безопасности на автодороге Обнинск – Белкино – Экодолье – Кривское? </w:t>
      </w:r>
    </w:p>
    <w:p w:rsidR="00E26796" w:rsidRPr="008517CC" w:rsidRDefault="007B1831" w:rsidP="008517CC">
      <w:pPr>
        <w:ind w:firstLine="567"/>
        <w:jc w:val="both"/>
        <w:rPr>
          <w:sz w:val="24"/>
          <w:szCs w:val="24"/>
        </w:rPr>
      </w:pPr>
      <w:r w:rsidRPr="008517CC">
        <w:rPr>
          <w:sz w:val="24"/>
          <w:szCs w:val="24"/>
        </w:rPr>
        <w:t>Ответил, что в самое ближайшее время на этом участке дороги будут установлены временные дорожные знаки ограничивающие скорость движения и запрещающие обгон. Также будет сделано освещение пешеходной зоны.</w:t>
      </w:r>
    </w:p>
    <w:p w:rsidR="00E26796" w:rsidRPr="008517CC" w:rsidRDefault="008517CC" w:rsidP="00851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6796" w:rsidRPr="008517CC">
        <w:rPr>
          <w:sz w:val="24"/>
          <w:szCs w:val="24"/>
        </w:rPr>
        <w:t>В течение уже многих лет не решается вопрос о доставке на Передольское кладбище жителей города Обнинска. Автобус № 1 высаживает людей за 1,5 км от кладбища. Пожилые люди, не имеющие машин, идут вереницей по обочине к могилам своих родных. Скоро ПАСХА.  Это печальное зрелище можно будет увидеть во всей красе. Управление потребительского  рынка  объясняет,  что решить вопрос невозможно, в связи с отсутствием разворотной площадки для автобуса. Почему нельзя пустить маршрутки прямо до кладбища? Ведь они там смогут разворачиваться. Во многих городах России в пасхальные дни перевозят людей до кладбищ бесплатно за счет муниципалитета.</w:t>
      </w:r>
    </w:p>
    <w:p w:rsidR="00E26796" w:rsidRPr="008517CC" w:rsidRDefault="00E26796" w:rsidP="008517CC">
      <w:pPr>
        <w:ind w:firstLine="567"/>
        <w:jc w:val="both"/>
        <w:rPr>
          <w:sz w:val="24"/>
          <w:szCs w:val="24"/>
        </w:rPr>
      </w:pPr>
      <w:r w:rsidRPr="008517CC">
        <w:rPr>
          <w:sz w:val="24"/>
          <w:szCs w:val="24"/>
        </w:rPr>
        <w:t>Ответил, что проблема заключается в том, что имеющаяся там дорога узкая для общественного транспорта, ГИБДД не дает разрешение для проезда общественного транспорта. Можно проложить еще одно дорожное полотно, но на том участке проходит газопровод, и г</w:t>
      </w:r>
      <w:r w:rsidR="00F703B6" w:rsidRPr="008517CC">
        <w:rPr>
          <w:sz w:val="24"/>
          <w:szCs w:val="24"/>
        </w:rPr>
        <w:t>азовая служба не дает на это разрешение. В данный момент ведутся переговоры о разрешении данной проблемы.</w:t>
      </w:r>
    </w:p>
    <w:p w:rsidR="00F703B6" w:rsidRPr="008517CC" w:rsidRDefault="00F703B6" w:rsidP="008517CC">
      <w:pPr>
        <w:ind w:firstLine="567"/>
        <w:jc w:val="both"/>
        <w:rPr>
          <w:sz w:val="24"/>
          <w:szCs w:val="24"/>
        </w:rPr>
      </w:pPr>
      <w:r w:rsidRPr="008517CC">
        <w:rPr>
          <w:sz w:val="24"/>
          <w:szCs w:val="24"/>
        </w:rPr>
        <w:t>СВЕТЛАКОВ В.Б. поинтересовался, почему в данном направлении нельзя пус</w:t>
      </w:r>
      <w:r w:rsidR="008517CC">
        <w:rPr>
          <w:sz w:val="24"/>
          <w:szCs w:val="24"/>
        </w:rPr>
        <w:t>ти</w:t>
      </w:r>
      <w:r w:rsidRPr="008517CC">
        <w:rPr>
          <w:sz w:val="24"/>
          <w:szCs w:val="24"/>
        </w:rPr>
        <w:t>ть микроавтобусы? П</w:t>
      </w:r>
      <w:r w:rsidR="008517CC">
        <w:rPr>
          <w:sz w:val="24"/>
          <w:szCs w:val="24"/>
        </w:rPr>
        <w:t>ояснил, что катафалк проезжает</w:t>
      </w:r>
      <w:r w:rsidRPr="008517CC">
        <w:rPr>
          <w:sz w:val="24"/>
          <w:szCs w:val="24"/>
        </w:rPr>
        <w:t xml:space="preserve"> и разъезжается с встречным транспортом.</w:t>
      </w:r>
    </w:p>
    <w:p w:rsidR="00F703B6" w:rsidRPr="008517CC" w:rsidRDefault="00F703B6" w:rsidP="008517CC">
      <w:pPr>
        <w:ind w:firstLine="567"/>
        <w:jc w:val="both"/>
        <w:rPr>
          <w:sz w:val="24"/>
          <w:szCs w:val="24"/>
        </w:rPr>
      </w:pPr>
      <w:r w:rsidRPr="008517CC">
        <w:rPr>
          <w:sz w:val="24"/>
          <w:szCs w:val="24"/>
        </w:rPr>
        <w:t>ШАПША В.В. уточнил, что общественное маршрутное сообщение регулируется законом, который в данном случае не позволяет организовать доставку пассажиров в том направлении по имеющейся дороге.</w:t>
      </w:r>
    </w:p>
    <w:p w:rsidR="00F703B6" w:rsidRPr="008517CC" w:rsidRDefault="008517CC" w:rsidP="00851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703B6" w:rsidRPr="008517CC">
        <w:rPr>
          <w:sz w:val="24"/>
          <w:szCs w:val="24"/>
        </w:rPr>
        <w:t xml:space="preserve">Каковы планы перспективного благоустройства пешеходных зон в Старом городе? Не считаете ли Вы, что нужно принять программу благоустройства дворов в Старом городе, и восстановление фасадов - внешнего облика домов рассматривать в комплексе с благоустройством внутридворовых территорий. </w:t>
      </w:r>
    </w:p>
    <w:p w:rsidR="00F703B6" w:rsidRDefault="00F703B6" w:rsidP="008517CC">
      <w:pPr>
        <w:ind w:firstLine="567"/>
        <w:jc w:val="both"/>
        <w:rPr>
          <w:sz w:val="24"/>
          <w:szCs w:val="24"/>
        </w:rPr>
      </w:pPr>
      <w:r w:rsidRPr="008517CC">
        <w:rPr>
          <w:sz w:val="24"/>
          <w:szCs w:val="24"/>
        </w:rPr>
        <w:t xml:space="preserve">Ответил, что отдельную программу по благоустройству дворов в Старом городе муниципалитет принимать не будет, но при ремонте фасадов домов в </w:t>
      </w:r>
      <w:r w:rsidR="008517CC" w:rsidRPr="008517CC">
        <w:rPr>
          <w:sz w:val="24"/>
          <w:szCs w:val="24"/>
        </w:rPr>
        <w:t>Старом городе обязательно должен</w:t>
      </w:r>
      <w:r w:rsidRPr="008517CC">
        <w:rPr>
          <w:sz w:val="24"/>
          <w:szCs w:val="24"/>
        </w:rPr>
        <w:t xml:space="preserve"> учитываться архитектурный </w:t>
      </w:r>
      <w:r w:rsidR="001D66FC">
        <w:rPr>
          <w:sz w:val="24"/>
          <w:szCs w:val="24"/>
        </w:rPr>
        <w:t>облик Старого города.</w:t>
      </w:r>
    </w:p>
    <w:p w:rsidR="001D66FC" w:rsidRDefault="001D66FC" w:rsidP="00851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A1A7F">
        <w:rPr>
          <w:sz w:val="24"/>
          <w:szCs w:val="24"/>
        </w:rPr>
        <w:t>Будет ли решаться  вопрос об организации парковки для посетителей поликлиники № 2, если «да», что планируется предпринять</w:t>
      </w:r>
      <w:r>
        <w:rPr>
          <w:sz w:val="24"/>
          <w:szCs w:val="24"/>
        </w:rPr>
        <w:t xml:space="preserve">? </w:t>
      </w:r>
      <w:r w:rsidRPr="00EA1A7F">
        <w:rPr>
          <w:sz w:val="24"/>
          <w:szCs w:val="24"/>
        </w:rPr>
        <w:t>Вся территория вокруг поликлиники принадлежит городу, и посещают поликлинику жители, преимущественно, Старого города.</w:t>
      </w:r>
    </w:p>
    <w:p w:rsidR="001D66FC" w:rsidRPr="008517CC" w:rsidRDefault="001D66FC" w:rsidP="00851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</w:t>
      </w:r>
      <w:r w:rsidR="007E4D52">
        <w:rPr>
          <w:sz w:val="24"/>
          <w:szCs w:val="24"/>
        </w:rPr>
        <w:t>то жители Старого города могут пешком дойти до поликлиники, а для приезжих посетителей парковка необходима, но вдоль ул. Горького проезд узкий и парковку там не организовать. Вдоль ул. Мигунова в 2018 году запланировано организовать парковку на 7 мест.</w:t>
      </w:r>
    </w:p>
    <w:p w:rsidR="007B1831" w:rsidRDefault="007E4D52" w:rsidP="00F32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A1A7F">
        <w:rPr>
          <w:sz w:val="24"/>
          <w:szCs w:val="24"/>
        </w:rPr>
        <w:t>Каковы перспективы благоустройства микрорайона «Мирный»? Необходимо установить ограждение вдоль пешеходной дорожки по Пионерскому проезду, т.к. она проходит в непосредственной близости к  проезжей части, и велика вероятность наезда на пешеходов, особенно в темное время суток. На улице Глинки в доме 9 более двух лет не выполняется ремонт электропроводки после ее возгорания.</w:t>
      </w:r>
    </w:p>
    <w:p w:rsidR="00F3202C" w:rsidRDefault="00F3202C" w:rsidP="00F32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что ограждение вдоль пешеходной зоны по Пионерскому проезду будет установлено. Что касается дома 9 по ул. Глинки, он попал в программу под снос. Но что касается безопасности, заменены кабели, заменен щиток.</w:t>
      </w:r>
      <w:r w:rsidR="00915264">
        <w:rPr>
          <w:sz w:val="24"/>
          <w:szCs w:val="24"/>
        </w:rPr>
        <w:t xml:space="preserve"> </w:t>
      </w:r>
    </w:p>
    <w:p w:rsidR="00915264" w:rsidRDefault="00915264" w:rsidP="00F32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A1A7F">
        <w:rPr>
          <w:sz w:val="24"/>
          <w:szCs w:val="24"/>
        </w:rPr>
        <w:t>По какой причине задерживается строительство дороги на социально-значимом объекте «Лыжероллерная трасса»? При строительстве дороги будут ли предусмотрены дополнительные парковочные места, ливневая канализация и освещение?</w:t>
      </w:r>
    </w:p>
    <w:p w:rsidR="00915264" w:rsidRDefault="00915264" w:rsidP="00F32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Ответил, что </w:t>
      </w:r>
      <w:r w:rsidR="00552DAB">
        <w:rPr>
          <w:sz w:val="24"/>
          <w:szCs w:val="24"/>
        </w:rPr>
        <w:t>в рамках</w:t>
      </w:r>
      <w:r w:rsidR="007F7F45">
        <w:rPr>
          <w:sz w:val="24"/>
          <w:szCs w:val="24"/>
        </w:rPr>
        <w:t xml:space="preserve"> заключенного</w:t>
      </w:r>
      <w:r w:rsidR="00552DAB">
        <w:rPr>
          <w:sz w:val="24"/>
          <w:szCs w:val="24"/>
        </w:rPr>
        <w:t xml:space="preserve"> договора с </w:t>
      </w:r>
      <w:r w:rsidR="007F7F45">
        <w:rPr>
          <w:sz w:val="24"/>
          <w:szCs w:val="24"/>
        </w:rPr>
        <w:t>ООО «Удивительный Мир»</w:t>
      </w:r>
      <w:r w:rsidR="00196B63">
        <w:rPr>
          <w:sz w:val="24"/>
          <w:szCs w:val="24"/>
        </w:rPr>
        <w:t xml:space="preserve"> строительство данного участка дороги будет осуществлено. Дорога будет оснащена ливневой канализацией, освещена, также будет пешеходная зона.</w:t>
      </w:r>
    </w:p>
    <w:p w:rsidR="00196B63" w:rsidRPr="00D7597F" w:rsidRDefault="00196B63" w:rsidP="00F32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A1A7F">
        <w:rPr>
          <w:sz w:val="24"/>
          <w:szCs w:val="24"/>
        </w:rPr>
        <w:t>Как Вы считаете, есть ли необходимость вводить в школьную программу уроки предпринимательства?</w:t>
      </w:r>
    </w:p>
    <w:p w:rsidR="00196B63" w:rsidRDefault="00196B63" w:rsidP="00F32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Ответил, что уроки финансовой грамотности преподают в школе № 16. Добавил, что если есть потребность и интерес у учеников и их родителей, то Управление общего образования Администрации города готово ввести факультативный курс в школы. </w:t>
      </w:r>
    </w:p>
    <w:p w:rsidR="00196B63" w:rsidRDefault="00196B63" w:rsidP="00F32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A1A7F">
        <w:rPr>
          <w:sz w:val="24"/>
          <w:szCs w:val="24"/>
        </w:rPr>
        <w:t>Ваше мнение о смене организационно-правовой формы муниципальных предприятий, которые не отчисляют прибыль в бюджет г</w:t>
      </w:r>
      <w:r>
        <w:rPr>
          <w:sz w:val="24"/>
          <w:szCs w:val="24"/>
        </w:rPr>
        <w:t>орода, при этом получая дотации.</w:t>
      </w:r>
    </w:p>
    <w:p w:rsidR="00196B63" w:rsidRDefault="00196B63" w:rsidP="00F32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что муниципальные предприятия города получают субсидии на выполнение определенных функций</w:t>
      </w:r>
      <w:r w:rsidR="00D53E24">
        <w:rPr>
          <w:sz w:val="24"/>
          <w:szCs w:val="24"/>
        </w:rPr>
        <w:t>, роль муниципальных предприятий – это поддержание жизнедеятельности города, а не зарабатывание денег.</w:t>
      </w:r>
    </w:p>
    <w:p w:rsidR="00D53E24" w:rsidRDefault="00D53E24" w:rsidP="00B87E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A1A7F">
        <w:rPr>
          <w:sz w:val="24"/>
          <w:szCs w:val="24"/>
        </w:rPr>
        <w:t>Как Вы оцениваете городские мероприятия по пропаганде здорового образа жизни?</w:t>
      </w:r>
    </w:p>
    <w:p w:rsidR="00D53E24" w:rsidRDefault="00D53E24" w:rsidP="00B87E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Ответил, что не только оценивает, но и лично участвует </w:t>
      </w:r>
      <w:r w:rsidR="00B87EF8">
        <w:rPr>
          <w:sz w:val="24"/>
          <w:szCs w:val="24"/>
        </w:rPr>
        <w:t xml:space="preserve">в городских мероприятиях по здоровому образу жизни. </w:t>
      </w:r>
    </w:p>
    <w:p w:rsidR="00B87EF8" w:rsidRDefault="00B87EF8" w:rsidP="00B87EF8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A1A7F">
        <w:rPr>
          <w:sz w:val="24"/>
          <w:szCs w:val="24"/>
        </w:rPr>
        <w:t>В случае пессимистичного прогноза на открытие ново</w:t>
      </w:r>
      <w:r>
        <w:rPr>
          <w:sz w:val="24"/>
          <w:szCs w:val="24"/>
        </w:rPr>
        <w:t>й школы не в 2019 году, а позже грозит</w:t>
      </w:r>
      <w:r w:rsidRPr="00EA1A7F">
        <w:rPr>
          <w:sz w:val="24"/>
          <w:szCs w:val="24"/>
        </w:rPr>
        <w:t xml:space="preserve"> ли вторая смена для отдельных школ?</w:t>
      </w:r>
    </w:p>
    <w:p w:rsidR="00B87EF8" w:rsidRDefault="00B87EF8" w:rsidP="00B87EF8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что школа строится, и угрозы второй смены в городе нет.</w:t>
      </w:r>
    </w:p>
    <w:p w:rsidR="00B87EF8" w:rsidRDefault="00B87EF8" w:rsidP="00B87EF8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В</w:t>
      </w:r>
      <w:r w:rsidRPr="00EA1A7F">
        <w:rPr>
          <w:sz w:val="24"/>
          <w:szCs w:val="24"/>
        </w:rPr>
        <w:t xml:space="preserve"> случае появления второй смены, как будет решаться вопрос о посещении детей учреждений дополнительного образования, кружков и секций в школах и их участии во внеклассных мероприятиях?</w:t>
      </w:r>
    </w:p>
    <w:p w:rsidR="00B87EF8" w:rsidRDefault="00B87EF8" w:rsidP="00B87EF8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что второй смены в школах не предвидится. Дополнительное образование, кружки и секции работают с 9 утра и до 21 часа</w:t>
      </w:r>
      <w:r w:rsidR="00425B81">
        <w:rPr>
          <w:sz w:val="24"/>
          <w:szCs w:val="24"/>
        </w:rPr>
        <w:t xml:space="preserve">. </w:t>
      </w:r>
    </w:p>
    <w:p w:rsidR="00425B81" w:rsidRDefault="00425B81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A1A7F">
        <w:rPr>
          <w:sz w:val="24"/>
          <w:szCs w:val="24"/>
        </w:rPr>
        <w:t>Открытие новой школы – это всегда решение кадрового вопроса.</w:t>
      </w:r>
      <w:r>
        <w:rPr>
          <w:sz w:val="24"/>
          <w:szCs w:val="24"/>
        </w:rPr>
        <w:t xml:space="preserve"> </w:t>
      </w:r>
      <w:r w:rsidRPr="00EA1A7F">
        <w:rPr>
          <w:sz w:val="24"/>
          <w:szCs w:val="24"/>
        </w:rPr>
        <w:t>Часть учителей уйдет из «старых» школ – возникает проблема замещения.</w:t>
      </w:r>
      <w:r>
        <w:rPr>
          <w:sz w:val="24"/>
          <w:szCs w:val="24"/>
        </w:rPr>
        <w:t xml:space="preserve"> </w:t>
      </w:r>
      <w:r w:rsidRPr="00EA1A7F">
        <w:rPr>
          <w:sz w:val="24"/>
          <w:szCs w:val="24"/>
        </w:rPr>
        <w:t>Что планируется предпринять для решения кадрового вопроса до открытия новой школы?</w:t>
      </w:r>
    </w:p>
    <w:p w:rsidR="007B1831" w:rsidRDefault="00425B81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что уровень заработных плат в городе у педагогов позволяет привлекать специалистов в город. Город тесно поддерживает контакт с КГУ им. К.Э.Циолковского</w:t>
      </w:r>
      <w:r w:rsidR="002B3256">
        <w:rPr>
          <w:sz w:val="24"/>
          <w:szCs w:val="24"/>
        </w:rPr>
        <w:t>,</w:t>
      </w:r>
      <w:r>
        <w:rPr>
          <w:sz w:val="24"/>
          <w:szCs w:val="24"/>
        </w:rPr>
        <w:t xml:space="preserve"> и молодые специалисты приезжают работать в школы города. Также существует федеральная программа «Учитель для России»</w:t>
      </w:r>
      <w:r w:rsidR="002B3256">
        <w:rPr>
          <w:sz w:val="24"/>
          <w:szCs w:val="24"/>
        </w:rPr>
        <w:t>,</w:t>
      </w:r>
      <w:r>
        <w:rPr>
          <w:sz w:val="24"/>
          <w:szCs w:val="24"/>
        </w:rPr>
        <w:t xml:space="preserve"> и по этой программе в школы города приезжают специалисты.</w:t>
      </w:r>
    </w:p>
    <w:p w:rsidR="00425B81" w:rsidRDefault="00425B81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A1A7F">
        <w:rPr>
          <w:sz w:val="24"/>
          <w:szCs w:val="24"/>
        </w:rPr>
        <w:t>В настоящее время для отдельных «престижных» школ уже существует проблема при формировании первых классов: родители любыми способами стараются зарегистрировать детей в том районе, который «приписан»  к выбранной ими школе,  хотя есть школы более свободные. Таких детей с каждым годом становится все больше.</w:t>
      </w:r>
      <w:r>
        <w:rPr>
          <w:sz w:val="24"/>
          <w:szCs w:val="24"/>
        </w:rPr>
        <w:t xml:space="preserve"> </w:t>
      </w:r>
      <w:r w:rsidRPr="00EA1A7F">
        <w:rPr>
          <w:sz w:val="24"/>
          <w:szCs w:val="24"/>
        </w:rPr>
        <w:t>При открытии новой школы Администрация перераспределит часть домов, но это не решит проблемы. Как предполагается решать данный вопрос?</w:t>
      </w:r>
    </w:p>
    <w:p w:rsidR="00425B81" w:rsidRDefault="00425B81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что при открытии новой школы перераспределение домов решит сложившуюся проблему. И многие родители захотят отдать своих детей в новую школу, более современную.</w:t>
      </w:r>
      <w:r w:rsidR="00E57CFF">
        <w:rPr>
          <w:sz w:val="24"/>
          <w:szCs w:val="24"/>
        </w:rPr>
        <w:t xml:space="preserve"> </w:t>
      </w:r>
    </w:p>
    <w:p w:rsidR="00E57CFF" w:rsidRDefault="00E57CFF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A1A7F">
        <w:rPr>
          <w:sz w:val="24"/>
          <w:szCs w:val="24"/>
        </w:rPr>
        <w:t>Планирует ли Управление общего образования проведение общегородского выпускного вечера?</w:t>
      </w:r>
    </w:p>
    <w:p w:rsidR="00E57CFF" w:rsidRDefault="00E57CFF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что сама идея проведения</w:t>
      </w:r>
      <w:r w:rsidRPr="00EA1A7F">
        <w:rPr>
          <w:sz w:val="24"/>
          <w:szCs w:val="24"/>
        </w:rPr>
        <w:t xml:space="preserve"> общегородского выпускного вечера</w:t>
      </w:r>
      <w:r>
        <w:rPr>
          <w:sz w:val="24"/>
          <w:szCs w:val="24"/>
        </w:rPr>
        <w:t xml:space="preserve"> хорошая, но организационный момент будет сложный. Вопрос, захотят ли сами дети такой вечер, нужно поинтересоваться у них и у их родителей. </w:t>
      </w:r>
    </w:p>
    <w:p w:rsidR="00E57CFF" w:rsidRDefault="00E57CFF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EF7F58" w:rsidRPr="00EA1A7F">
        <w:rPr>
          <w:sz w:val="24"/>
          <w:szCs w:val="24"/>
        </w:rPr>
        <w:t>Планируется ли или существует комплексная программа оценки и, при необходимости, планового ремонта сетей, относящихся к ресурсоснабжающим организациям, таким</w:t>
      </w:r>
      <w:r w:rsidR="00EF7F58">
        <w:rPr>
          <w:sz w:val="24"/>
          <w:szCs w:val="24"/>
        </w:rPr>
        <w:t xml:space="preserve"> как Теплоснабжение и Водоканал?</w:t>
      </w:r>
    </w:p>
    <w:p w:rsidR="00EF7F58" w:rsidRDefault="00EF7F58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Ответил, что такая программа существует, и она работает. Отметил, что финансирование таких программ недостаточное. </w:t>
      </w:r>
    </w:p>
    <w:p w:rsidR="00EF7F58" w:rsidRDefault="00EF7F58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На </w:t>
      </w:r>
      <w:r w:rsidRPr="00EA1A7F">
        <w:rPr>
          <w:sz w:val="24"/>
          <w:szCs w:val="24"/>
        </w:rPr>
        <w:t>отчете перед общественностью, Губернатор затронул вопрос создания агломерации северной части Калужской области и п</w:t>
      </w:r>
      <w:r>
        <w:rPr>
          <w:sz w:val="24"/>
          <w:szCs w:val="24"/>
        </w:rPr>
        <w:t>редложил Обнинску определиться</w:t>
      </w:r>
      <w:r w:rsidRPr="00EA1A7F">
        <w:rPr>
          <w:sz w:val="24"/>
          <w:szCs w:val="24"/>
        </w:rPr>
        <w:t xml:space="preserve"> со своим мнением на</w:t>
      </w:r>
      <w:r>
        <w:rPr>
          <w:sz w:val="24"/>
          <w:szCs w:val="24"/>
        </w:rPr>
        <w:t xml:space="preserve"> </w:t>
      </w:r>
      <w:r w:rsidRPr="00EA1A7F">
        <w:rPr>
          <w:sz w:val="24"/>
          <w:szCs w:val="24"/>
        </w:rPr>
        <w:t>счет этого вопроса. Как Вы лично относитесь к этому, и как будет проходить выявление мнения: через опрос граждан, через общественные организации или решение будет принято на Городском Собрании?</w:t>
      </w:r>
    </w:p>
    <w:p w:rsidR="00EF7F58" w:rsidRDefault="00EF7F58" w:rsidP="00425B8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Ответил, что опыт создания </w:t>
      </w:r>
      <w:r w:rsidRPr="00EA1A7F">
        <w:rPr>
          <w:sz w:val="24"/>
          <w:szCs w:val="24"/>
        </w:rPr>
        <w:t>агломерации</w:t>
      </w:r>
      <w:r>
        <w:rPr>
          <w:sz w:val="24"/>
          <w:szCs w:val="24"/>
        </w:rPr>
        <w:t xml:space="preserve"> во всем мире – это возможность получить некоторые экономические преимущества. </w:t>
      </w:r>
      <w:r w:rsidR="00D7597F">
        <w:rPr>
          <w:sz w:val="24"/>
          <w:szCs w:val="24"/>
        </w:rPr>
        <w:t>Г</w:t>
      </w:r>
      <w:r w:rsidR="008852DE">
        <w:rPr>
          <w:sz w:val="24"/>
          <w:szCs w:val="24"/>
        </w:rPr>
        <w:t>ород побратим Монпелье (Франция) – это лучший пример</w:t>
      </w:r>
      <w:r w:rsidR="008852DE" w:rsidRPr="008852DE">
        <w:rPr>
          <w:sz w:val="24"/>
          <w:szCs w:val="24"/>
        </w:rPr>
        <w:t xml:space="preserve"> </w:t>
      </w:r>
      <w:r w:rsidR="008852DE" w:rsidRPr="00EA1A7F">
        <w:rPr>
          <w:sz w:val="24"/>
          <w:szCs w:val="24"/>
        </w:rPr>
        <w:t>агломерации</w:t>
      </w:r>
      <w:r w:rsidR="008852DE" w:rsidRPr="008852DE">
        <w:rPr>
          <w:sz w:val="24"/>
          <w:szCs w:val="24"/>
        </w:rPr>
        <w:t xml:space="preserve"> </w:t>
      </w:r>
      <w:r w:rsidR="008852DE">
        <w:rPr>
          <w:sz w:val="24"/>
          <w:szCs w:val="24"/>
        </w:rPr>
        <w:t xml:space="preserve">в Европе. Добавил, что город Обнинск должен найти точки соприкосновения с соседними городами нашей области. А </w:t>
      </w:r>
      <w:r w:rsidR="008852DE" w:rsidRPr="00EA1A7F">
        <w:rPr>
          <w:sz w:val="24"/>
          <w:szCs w:val="24"/>
        </w:rPr>
        <w:t>мнени</w:t>
      </w:r>
      <w:r w:rsidR="008852DE">
        <w:rPr>
          <w:sz w:val="24"/>
          <w:szCs w:val="24"/>
        </w:rPr>
        <w:t xml:space="preserve">е жителей необходимо выявлять путем </w:t>
      </w:r>
      <w:r w:rsidR="008852DE" w:rsidRPr="00EA1A7F">
        <w:rPr>
          <w:sz w:val="24"/>
          <w:szCs w:val="24"/>
        </w:rPr>
        <w:t>опрос</w:t>
      </w:r>
      <w:r w:rsidR="008852DE">
        <w:rPr>
          <w:sz w:val="24"/>
          <w:szCs w:val="24"/>
        </w:rPr>
        <w:t>а</w:t>
      </w:r>
      <w:r w:rsidR="008852DE" w:rsidRPr="00EA1A7F">
        <w:rPr>
          <w:sz w:val="24"/>
          <w:szCs w:val="24"/>
        </w:rPr>
        <w:t xml:space="preserve"> граждан</w:t>
      </w:r>
      <w:r w:rsidR="008852DE">
        <w:rPr>
          <w:sz w:val="24"/>
          <w:szCs w:val="24"/>
        </w:rPr>
        <w:t xml:space="preserve">, и уже </w:t>
      </w:r>
      <w:r w:rsidR="00D7597F">
        <w:rPr>
          <w:sz w:val="24"/>
          <w:szCs w:val="24"/>
        </w:rPr>
        <w:t>утвердить</w:t>
      </w:r>
      <w:r w:rsidR="008852DE">
        <w:rPr>
          <w:sz w:val="24"/>
          <w:szCs w:val="24"/>
        </w:rPr>
        <w:t xml:space="preserve"> мнение</w:t>
      </w:r>
      <w:r w:rsidR="00D7597F">
        <w:rPr>
          <w:sz w:val="24"/>
          <w:szCs w:val="24"/>
        </w:rPr>
        <w:t xml:space="preserve"> </w:t>
      </w:r>
      <w:r w:rsidR="008852DE">
        <w:rPr>
          <w:sz w:val="24"/>
          <w:szCs w:val="24"/>
        </w:rPr>
        <w:t>решением городского Собрания.</w:t>
      </w:r>
    </w:p>
    <w:p w:rsidR="008852DE" w:rsidRDefault="008852DE" w:rsidP="006931A5">
      <w:pPr>
        <w:ind w:firstLine="567"/>
        <w:jc w:val="both"/>
        <w:rPr>
          <w:sz w:val="24"/>
          <w:szCs w:val="24"/>
        </w:rPr>
      </w:pPr>
      <w:r w:rsidRPr="006931A5">
        <w:rPr>
          <w:sz w:val="24"/>
          <w:szCs w:val="24"/>
        </w:rPr>
        <w:t>17. 1 февраля на базе ИМР открылась клиника по лечению онкологии более современными средствами</w:t>
      </w:r>
      <w:r w:rsidR="006931A5">
        <w:rPr>
          <w:sz w:val="24"/>
          <w:szCs w:val="24"/>
        </w:rPr>
        <w:t xml:space="preserve"> (гамма-нож)</w:t>
      </w:r>
      <w:r w:rsidRPr="006931A5">
        <w:rPr>
          <w:sz w:val="24"/>
          <w:szCs w:val="24"/>
        </w:rPr>
        <w:t>, оборудование куплено с привлечением средств частного инвестора.</w:t>
      </w:r>
      <w:r w:rsidR="006931A5">
        <w:rPr>
          <w:sz w:val="24"/>
          <w:szCs w:val="24"/>
        </w:rPr>
        <w:t xml:space="preserve"> </w:t>
      </w:r>
      <w:r w:rsidRPr="00EA1A7F">
        <w:rPr>
          <w:sz w:val="24"/>
          <w:szCs w:val="24"/>
        </w:rPr>
        <w:t>Будут ли граждане Обнинска иметь льготы на лечение в этой клинике?</w:t>
      </w:r>
    </w:p>
    <w:p w:rsidR="00B67781" w:rsidRDefault="006931A5" w:rsidP="006931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Ответил, что </w:t>
      </w:r>
      <w:r w:rsidR="00D7597F">
        <w:rPr>
          <w:sz w:val="24"/>
          <w:szCs w:val="24"/>
        </w:rPr>
        <w:t xml:space="preserve">ежегодно более 13 тыс. человек получают </w:t>
      </w:r>
      <w:r w:rsidR="00B67781">
        <w:rPr>
          <w:sz w:val="24"/>
          <w:szCs w:val="24"/>
        </w:rPr>
        <w:t xml:space="preserve">бесплатную </w:t>
      </w:r>
      <w:r w:rsidR="00D7597F">
        <w:rPr>
          <w:sz w:val="24"/>
          <w:szCs w:val="24"/>
        </w:rPr>
        <w:t xml:space="preserve">квалифицированную помощь в клинике МРНЦ им. А.Ф.Цыба со всей страны, из них 3 тыс. – это жители Калужской области, </w:t>
      </w:r>
      <w:r w:rsidR="00B67781">
        <w:rPr>
          <w:sz w:val="24"/>
          <w:szCs w:val="24"/>
        </w:rPr>
        <w:t>а 2 тыс. – это жители города Обнинска. Квоты на лечение в клинике выделяет Министерство здравоохранения Калужской области.</w:t>
      </w:r>
    </w:p>
    <w:p w:rsidR="00EF7F58" w:rsidRDefault="00B67781" w:rsidP="00B67781">
      <w:pPr>
        <w:ind w:firstLine="360"/>
        <w:jc w:val="both"/>
        <w:rPr>
          <w:sz w:val="24"/>
          <w:szCs w:val="24"/>
        </w:rPr>
      </w:pPr>
      <w:r w:rsidRPr="00B67781">
        <w:rPr>
          <w:sz w:val="24"/>
          <w:szCs w:val="24"/>
        </w:rPr>
        <w:t>18. В Обнинске запланировано существенное строительство жилья и объектов инфраструктуры.</w:t>
      </w:r>
      <w:r>
        <w:rPr>
          <w:sz w:val="24"/>
          <w:szCs w:val="24"/>
        </w:rPr>
        <w:t xml:space="preserve"> </w:t>
      </w:r>
      <w:r w:rsidRPr="00EA1A7F">
        <w:rPr>
          <w:sz w:val="24"/>
          <w:szCs w:val="24"/>
        </w:rPr>
        <w:t>На какое количество жителей увеличится население Обнинска в связи с запланированным вводом в эксплуатацию жилья?</w:t>
      </w:r>
      <w:r>
        <w:rPr>
          <w:sz w:val="24"/>
          <w:szCs w:val="24"/>
        </w:rPr>
        <w:t xml:space="preserve"> </w:t>
      </w:r>
      <w:r w:rsidRPr="00EA1A7F">
        <w:rPr>
          <w:sz w:val="24"/>
          <w:szCs w:val="24"/>
        </w:rPr>
        <w:t>Запланировано ли на территории города соответствующее приросту населения создание новых рабочих мест?</w:t>
      </w:r>
      <w:r>
        <w:rPr>
          <w:sz w:val="24"/>
          <w:szCs w:val="24"/>
        </w:rPr>
        <w:t xml:space="preserve"> </w:t>
      </w:r>
    </w:p>
    <w:p w:rsidR="00E83C43" w:rsidRDefault="00B67781" w:rsidP="00E83C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Ответил, что на данный момент в городе Обнинске </w:t>
      </w:r>
      <w:r w:rsidR="00B87283">
        <w:rPr>
          <w:sz w:val="24"/>
          <w:szCs w:val="24"/>
        </w:rPr>
        <w:t xml:space="preserve">проживает 115 тыс. человек. В среднем прирост составляет 1 тыс. человек в год. Микрорайон «Заовражье» рассчитан на 30 тыс. человек. Что касается новых рабочих мест: </w:t>
      </w:r>
      <w:r w:rsidR="00B87283" w:rsidRPr="00B87283">
        <w:rPr>
          <w:sz w:val="24"/>
          <w:szCs w:val="24"/>
        </w:rPr>
        <w:t>8 июня 2017 года состоялось открытие завода по производству упаковки для фармацевтической и косметической продукции ООО «Палладио Обнинск»</w:t>
      </w:r>
      <w:r w:rsidR="00B87283">
        <w:rPr>
          <w:sz w:val="24"/>
          <w:szCs w:val="24"/>
        </w:rPr>
        <w:t xml:space="preserve">, в 2018 году </w:t>
      </w:r>
      <w:r w:rsidR="00B87283" w:rsidRPr="0038070B">
        <w:rPr>
          <w:sz w:val="24"/>
          <w:szCs w:val="24"/>
        </w:rPr>
        <w:t>планируется ввод в эксплуатацию предприятия по производству имплантов ООО «Санатметал СНГ»</w:t>
      </w:r>
      <w:r w:rsidR="00E83C43">
        <w:rPr>
          <w:sz w:val="24"/>
          <w:szCs w:val="24"/>
        </w:rPr>
        <w:t>, а также в</w:t>
      </w:r>
      <w:r w:rsidR="00E83C43" w:rsidRPr="0038070B">
        <w:rPr>
          <w:sz w:val="24"/>
          <w:szCs w:val="24"/>
        </w:rPr>
        <w:t xml:space="preserve"> 2018 году ожидается выпуск продукции предприятием ООО «Лассард», которое </w:t>
      </w:r>
      <w:r w:rsidR="00E83C43">
        <w:rPr>
          <w:sz w:val="24"/>
          <w:szCs w:val="24"/>
        </w:rPr>
        <w:t>производит комплектующие</w:t>
      </w:r>
      <w:r w:rsidR="00E83C43" w:rsidRPr="0038070B">
        <w:rPr>
          <w:sz w:val="24"/>
          <w:szCs w:val="24"/>
        </w:rPr>
        <w:t xml:space="preserve"> к светодиодному освещению.</w:t>
      </w:r>
      <w:r w:rsidR="00E83C43">
        <w:rPr>
          <w:sz w:val="24"/>
          <w:szCs w:val="24"/>
        </w:rPr>
        <w:t xml:space="preserve"> Добавил, что не так давно появился федеральный проект создания дата-центра на одной из площадок Технопарка города Обнинска.</w:t>
      </w:r>
      <w:r w:rsidR="00C8585C">
        <w:rPr>
          <w:sz w:val="24"/>
          <w:szCs w:val="24"/>
        </w:rPr>
        <w:t xml:space="preserve"> Проект очень масштабный, который также даст возможность трудоустроить горожан.</w:t>
      </w:r>
    </w:p>
    <w:p w:rsidR="00C8585C" w:rsidRDefault="00C8585C" w:rsidP="00C8585C">
      <w:pPr>
        <w:ind w:firstLine="567"/>
        <w:rPr>
          <w:sz w:val="24"/>
          <w:szCs w:val="24"/>
        </w:rPr>
      </w:pPr>
      <w:r w:rsidRPr="00C8585C"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Город растет и </w:t>
      </w:r>
      <w:r w:rsidRPr="00C8585C">
        <w:rPr>
          <w:sz w:val="24"/>
          <w:szCs w:val="24"/>
        </w:rPr>
        <w:t>расширяется. Существует ли план развития транспортного обслуживания населения (пассажироперевозок)?</w:t>
      </w:r>
    </w:p>
    <w:p w:rsidR="007B1831" w:rsidRDefault="00C8585C" w:rsidP="00C858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Ответил, что в 2018 году состоится конкурс на оптимизацию маршрутов в городе Обнинске. Это связано с тем, что появились новые микрорайоны, появились новые автодороги. Город нуждается в новом транспортном маршруте. В данный момент разрабатывается техническое задание для института транспортного планирования, для того, что бы городу разработали новый маршрут с учетом имеющегося транспортного сообщения.</w:t>
      </w:r>
    </w:p>
    <w:p w:rsidR="006A11F0" w:rsidRDefault="006A11F0" w:rsidP="002B3256">
      <w:pPr>
        <w:jc w:val="both"/>
        <w:rPr>
          <w:sz w:val="24"/>
          <w:szCs w:val="24"/>
        </w:rPr>
      </w:pPr>
    </w:p>
    <w:p w:rsidR="005777C7" w:rsidRDefault="005777C7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как ведется работа с населением по поводу организации предстоящих выборов Президента РФ?</w:t>
      </w:r>
    </w:p>
    <w:p w:rsidR="005777C7" w:rsidRDefault="005777C7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ШАПША В.В. ответил, что на сайте Администрации города Обнинска на главной странице имеется ярлык «2018 марта выборы Президента Российской Федерации», нажав на него</w:t>
      </w:r>
      <w:r w:rsidR="008A3C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A3C4E">
        <w:rPr>
          <w:sz w:val="24"/>
          <w:szCs w:val="24"/>
        </w:rPr>
        <w:t>человек попадает на с</w:t>
      </w:r>
      <w:r w:rsidR="008A3C4E" w:rsidRPr="008A3C4E">
        <w:rPr>
          <w:rStyle w:val="ad"/>
          <w:b w:val="0"/>
          <w:color w:val="000000"/>
          <w:sz w:val="24"/>
          <w:szCs w:val="24"/>
          <w:shd w:val="clear" w:color="auto" w:fill="FFFFFF"/>
        </w:rPr>
        <w:t>ервис «ТИК и УИК на карте России» на сайте Центризбиркома</w:t>
      </w:r>
      <w:r w:rsidR="008A3C4E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8A3C4E" w:rsidRPr="008A3C4E">
        <w:rPr>
          <w:color w:val="000000"/>
          <w:sz w:val="24"/>
          <w:szCs w:val="24"/>
          <w:shd w:val="clear" w:color="auto" w:fill="FFFFFF"/>
        </w:rPr>
        <w:t>С помощью данного сервиса можно узнать адрес своей участковой или территориальной избирательной комиссии.</w:t>
      </w:r>
      <w:r w:rsidR="00131084">
        <w:rPr>
          <w:color w:val="000000"/>
          <w:sz w:val="24"/>
          <w:szCs w:val="24"/>
          <w:shd w:val="clear" w:color="auto" w:fill="FFFFFF"/>
        </w:rPr>
        <w:t xml:space="preserve"> Избирательная комиссия города подготовила именные пригласительные, где указан адрес избирательного участка, к которому приписан житель. В городе 42 избирательных участка, они располагаются по 33 адресам.</w:t>
      </w:r>
    </w:p>
    <w:p w:rsidR="00131084" w:rsidRDefault="00131084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B3256" w:rsidRDefault="002B3256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</w:t>
      </w:r>
      <w:r>
        <w:rPr>
          <w:sz w:val="24"/>
          <w:szCs w:val="24"/>
        </w:rPr>
        <w:t>предложил задать</w:t>
      </w:r>
      <w:r w:rsidRPr="00661D9C">
        <w:rPr>
          <w:sz w:val="24"/>
          <w:szCs w:val="24"/>
        </w:rPr>
        <w:t xml:space="preserve"> вопросы.</w:t>
      </w:r>
      <w:r>
        <w:rPr>
          <w:sz w:val="24"/>
          <w:szCs w:val="24"/>
        </w:rPr>
        <w:t xml:space="preserve"> Вопросов не поступило.</w:t>
      </w:r>
    </w:p>
    <w:p w:rsidR="00131084" w:rsidRDefault="00131084" w:rsidP="00661D9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поблагодарил Владислава Валерьевича за его отчет, поблагодарил Администрацию города за последовательную и слаженную работу</w:t>
      </w:r>
      <w:r w:rsidR="00567460">
        <w:rPr>
          <w:color w:val="000000"/>
          <w:sz w:val="24"/>
          <w:szCs w:val="24"/>
          <w:shd w:val="clear" w:color="auto" w:fill="FFFFFF"/>
        </w:rPr>
        <w:t>. Отметил, что глава Администрации города компетентен во многих вопросах и знает проблемные моменты города Обнинска.</w:t>
      </w:r>
    </w:p>
    <w:p w:rsidR="005777C7" w:rsidRDefault="005777C7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131084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2B3256">
        <w:rPr>
          <w:sz w:val="24"/>
          <w:szCs w:val="24"/>
        </w:rPr>
        <w:t>предложил утвердить отчет</w:t>
      </w:r>
      <w:r w:rsidR="002B3256" w:rsidRPr="00DC207F">
        <w:rPr>
          <w:sz w:val="24"/>
          <w:szCs w:val="24"/>
        </w:rPr>
        <w:t xml:space="preserve"> </w:t>
      </w:r>
      <w:r w:rsidR="002B3256" w:rsidRPr="00DC207F">
        <w:rPr>
          <w:rFonts w:eastAsiaTheme="minorHAnsi"/>
          <w:sz w:val="24"/>
          <w:szCs w:val="24"/>
          <w:lang w:eastAsia="en-US"/>
        </w:rPr>
        <w:t>о результатах деятельности главы Администрации города и деятельности Администрации города</w:t>
      </w:r>
      <w:r w:rsidR="002B3256">
        <w:rPr>
          <w:rFonts w:eastAsiaTheme="minorHAnsi"/>
          <w:sz w:val="24"/>
          <w:szCs w:val="24"/>
          <w:lang w:eastAsia="en-US"/>
        </w:rPr>
        <w:t xml:space="preserve"> </w:t>
      </w:r>
      <w:r w:rsidR="002B3256" w:rsidRPr="00DC207F">
        <w:rPr>
          <w:sz w:val="24"/>
          <w:szCs w:val="24"/>
        </w:rPr>
        <w:t>Обнинска за 2017 год</w:t>
      </w:r>
      <w:r w:rsidR="002B3256">
        <w:rPr>
          <w:sz w:val="24"/>
          <w:szCs w:val="24"/>
        </w:rPr>
        <w:t xml:space="preserve"> и </w:t>
      </w:r>
      <w:bookmarkStart w:id="0" w:name="_GoBack"/>
      <w:bookmarkEnd w:id="0"/>
      <w:r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85091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68D4">
        <w:rPr>
          <w:sz w:val="24"/>
          <w:szCs w:val="24"/>
        </w:rPr>
        <w:t>1-3</w:t>
      </w:r>
      <w:r w:rsidR="00146080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46080">
        <w:rPr>
          <w:rFonts w:ascii="Times New Roman" w:hAnsi="Times New Roman" w:cs="Times New Roman"/>
          <w:sz w:val="24"/>
          <w:szCs w:val="24"/>
        </w:rPr>
        <w:t>ВИКУЛИНА В.В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146080" w:rsidRPr="00146080">
        <w:rPr>
          <w:rFonts w:ascii="Times New Roman" w:hAnsi="Times New Roman" w:cs="Times New Roman"/>
          <w:sz w:val="24"/>
          <w:szCs w:val="24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8251A9" w:rsidRPr="0038070B" w:rsidRDefault="00146080" w:rsidP="0014608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D84662" w:rsidRPr="0038070B">
        <w:rPr>
          <w:sz w:val="24"/>
          <w:szCs w:val="24"/>
        </w:rPr>
        <w:t>.</w:t>
      </w:r>
      <w:r w:rsidR="00C64301" w:rsidRPr="0038070B">
        <w:rPr>
          <w:sz w:val="24"/>
          <w:szCs w:val="24"/>
        </w:rPr>
        <w:t xml:space="preserve"> доложил, что </w:t>
      </w:r>
      <w:r w:rsidRPr="008A43FD">
        <w:rPr>
          <w:sz w:val="24"/>
          <w:szCs w:val="24"/>
        </w:rPr>
        <w:t>на основании Положения «О ежегодном конкурсе на лучшую организацию работы представительных органов муниципальных образований Калужской области», утвержденного Постановлением Законодательного</w:t>
      </w:r>
      <w:r>
        <w:rPr>
          <w:sz w:val="24"/>
          <w:szCs w:val="24"/>
        </w:rPr>
        <w:t xml:space="preserve"> Собрания Калужской области от 16.06</w:t>
      </w:r>
      <w:r w:rsidRPr="008A43F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8A43FD">
        <w:rPr>
          <w:sz w:val="24"/>
          <w:szCs w:val="24"/>
        </w:rPr>
        <w:t xml:space="preserve"> № </w:t>
      </w:r>
      <w:r>
        <w:rPr>
          <w:sz w:val="24"/>
          <w:szCs w:val="24"/>
        </w:rPr>
        <w:t>239,</w:t>
      </w:r>
      <w:r w:rsidRPr="008A43FD">
        <w:rPr>
          <w:sz w:val="24"/>
          <w:szCs w:val="24"/>
        </w:rPr>
        <w:t xml:space="preserve"> Обнинское городское Собрание решило принять участие в данном конкурсе. </w:t>
      </w:r>
      <w:r>
        <w:rPr>
          <w:sz w:val="24"/>
          <w:szCs w:val="24"/>
        </w:rPr>
        <w:t>Материалы к конкурсу полностью подготовлены.</w:t>
      </w:r>
    </w:p>
    <w:p w:rsidR="00636896" w:rsidRPr="002F5FDF" w:rsidRDefault="00636896" w:rsidP="00636896">
      <w:pPr>
        <w:ind w:firstLine="567"/>
        <w:jc w:val="both"/>
        <w:rPr>
          <w:sz w:val="24"/>
          <w:szCs w:val="24"/>
        </w:rPr>
      </w:pPr>
    </w:p>
    <w:p w:rsidR="00C01086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86C5D" w:rsidRDefault="00C0108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 П</w:t>
      </w:r>
      <w:r w:rsidR="00F86C5D">
        <w:rPr>
          <w:sz w:val="24"/>
          <w:szCs w:val="24"/>
        </w:rPr>
        <w:t xml:space="preserve">оставил </w:t>
      </w:r>
      <w:r w:rsidR="00F86C5D" w:rsidRPr="00661D9C">
        <w:rPr>
          <w:sz w:val="24"/>
          <w:szCs w:val="24"/>
        </w:rPr>
        <w:t>проект решения на голосование</w:t>
      </w:r>
      <w:r w:rsidR="00F86C5D">
        <w:rPr>
          <w:sz w:val="24"/>
          <w:szCs w:val="24"/>
        </w:rPr>
        <w:t>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85091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 w:rsidR="00385091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B168D4">
        <w:rPr>
          <w:sz w:val="24"/>
          <w:szCs w:val="24"/>
        </w:rPr>
        <w:t>-3</w:t>
      </w:r>
      <w:r w:rsidR="00146080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</w:p>
    <w:p w:rsidR="0033114F" w:rsidRPr="002707D0" w:rsidRDefault="0033114F" w:rsidP="0079504F">
      <w:pPr>
        <w:ind w:firstLine="567"/>
        <w:jc w:val="both"/>
        <w:rPr>
          <w:sz w:val="24"/>
          <w:szCs w:val="24"/>
        </w:rPr>
      </w:pPr>
    </w:p>
    <w:p w:rsidR="00AE71B7" w:rsidRPr="00661D9C" w:rsidRDefault="00AE71B7" w:rsidP="00A358BF">
      <w:pPr>
        <w:jc w:val="both"/>
        <w:rPr>
          <w:sz w:val="24"/>
          <w:szCs w:val="24"/>
        </w:rPr>
      </w:pPr>
    </w:p>
    <w:p w:rsidR="002E7675" w:rsidRDefault="00063CB8" w:rsidP="00C1212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AE71B7" w:rsidRDefault="00AE71B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p w:rsidR="006F3C47" w:rsidRPr="00AE71B7" w:rsidRDefault="006F3C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</w:p>
    <w:sectPr w:rsidR="006F3C47" w:rsidRPr="00AE71B7" w:rsidSect="00BB3DDB">
      <w:footerReference w:type="default" r:id="rId10"/>
      <w:pgSz w:w="11906" w:h="16838"/>
      <w:pgMar w:top="709" w:right="849" w:bottom="709" w:left="851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79" w:rsidRDefault="00201579">
      <w:r>
        <w:separator/>
      </w:r>
    </w:p>
  </w:endnote>
  <w:endnote w:type="continuationSeparator" w:id="0">
    <w:p w:rsidR="00201579" w:rsidRDefault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3</w:t>
    </w:r>
    <w:r w:rsidR="00B3790A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="00B3790A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3.0</w:t>
    </w:r>
    <w:r w:rsidR="00B3790A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01579" w:rsidRPr="0020157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20EFA" w:rsidRDefault="00820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79" w:rsidRDefault="00201579">
      <w:r>
        <w:separator/>
      </w:r>
    </w:p>
  </w:footnote>
  <w:footnote w:type="continuationSeparator" w:id="0">
    <w:p w:rsidR="00201579" w:rsidRDefault="0020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5251"/>
    <w:multiLevelType w:val="hybridMultilevel"/>
    <w:tmpl w:val="7AF23ADA"/>
    <w:lvl w:ilvl="0" w:tplc="AE0EC3B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0044"/>
    <w:multiLevelType w:val="hybridMultilevel"/>
    <w:tmpl w:val="7462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082"/>
    <w:rsid w:val="00010298"/>
    <w:rsid w:val="00010628"/>
    <w:rsid w:val="00010B83"/>
    <w:rsid w:val="00011869"/>
    <w:rsid w:val="0001370D"/>
    <w:rsid w:val="00013FCB"/>
    <w:rsid w:val="0001498E"/>
    <w:rsid w:val="00014BDE"/>
    <w:rsid w:val="000162FD"/>
    <w:rsid w:val="00016320"/>
    <w:rsid w:val="00016EFC"/>
    <w:rsid w:val="00020648"/>
    <w:rsid w:val="00020BCC"/>
    <w:rsid w:val="00021271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5F7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14B9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1A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3554"/>
    <w:rsid w:val="001140D5"/>
    <w:rsid w:val="00114353"/>
    <w:rsid w:val="00114D3A"/>
    <w:rsid w:val="00115661"/>
    <w:rsid w:val="00115DEF"/>
    <w:rsid w:val="00116530"/>
    <w:rsid w:val="00117F74"/>
    <w:rsid w:val="00121B59"/>
    <w:rsid w:val="00122351"/>
    <w:rsid w:val="0012238D"/>
    <w:rsid w:val="00122770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559"/>
    <w:rsid w:val="0013069C"/>
    <w:rsid w:val="00130B44"/>
    <w:rsid w:val="00130CE3"/>
    <w:rsid w:val="00131084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977"/>
    <w:rsid w:val="00146FE3"/>
    <w:rsid w:val="00147D12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AE7"/>
    <w:rsid w:val="00164BE5"/>
    <w:rsid w:val="00164C46"/>
    <w:rsid w:val="00164D0B"/>
    <w:rsid w:val="00164DCA"/>
    <w:rsid w:val="001651FF"/>
    <w:rsid w:val="0016594C"/>
    <w:rsid w:val="00165C6C"/>
    <w:rsid w:val="00167EA0"/>
    <w:rsid w:val="0017019A"/>
    <w:rsid w:val="001710B8"/>
    <w:rsid w:val="00171A96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6B63"/>
    <w:rsid w:val="00197469"/>
    <w:rsid w:val="00197BBF"/>
    <w:rsid w:val="00197F97"/>
    <w:rsid w:val="001A1628"/>
    <w:rsid w:val="001A2698"/>
    <w:rsid w:val="001A269B"/>
    <w:rsid w:val="001A2837"/>
    <w:rsid w:val="001A2E04"/>
    <w:rsid w:val="001A497F"/>
    <w:rsid w:val="001A5B1C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484A"/>
    <w:rsid w:val="001C5228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6FC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438C"/>
    <w:rsid w:val="001E48CC"/>
    <w:rsid w:val="001E4E01"/>
    <w:rsid w:val="001E55A9"/>
    <w:rsid w:val="001E64F0"/>
    <w:rsid w:val="001E67AD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1F7C8D"/>
    <w:rsid w:val="00200024"/>
    <w:rsid w:val="00200251"/>
    <w:rsid w:val="0020111B"/>
    <w:rsid w:val="00201579"/>
    <w:rsid w:val="002016C0"/>
    <w:rsid w:val="0020180C"/>
    <w:rsid w:val="00201B1E"/>
    <w:rsid w:val="002033C0"/>
    <w:rsid w:val="0020374D"/>
    <w:rsid w:val="002041AB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234"/>
    <w:rsid w:val="002109D6"/>
    <w:rsid w:val="002119D2"/>
    <w:rsid w:val="002144C1"/>
    <w:rsid w:val="00214CE2"/>
    <w:rsid w:val="0021638C"/>
    <w:rsid w:val="0021726E"/>
    <w:rsid w:val="002172D7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7FC"/>
    <w:rsid w:val="00231A76"/>
    <w:rsid w:val="002330B9"/>
    <w:rsid w:val="002331CB"/>
    <w:rsid w:val="0023441A"/>
    <w:rsid w:val="00234A9F"/>
    <w:rsid w:val="00234EF7"/>
    <w:rsid w:val="0023588F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443"/>
    <w:rsid w:val="0024353B"/>
    <w:rsid w:val="00243E39"/>
    <w:rsid w:val="0024424A"/>
    <w:rsid w:val="00245B2D"/>
    <w:rsid w:val="00245B7E"/>
    <w:rsid w:val="002464F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256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4E84"/>
    <w:rsid w:val="002C5947"/>
    <w:rsid w:val="002C5E19"/>
    <w:rsid w:val="002C6BA1"/>
    <w:rsid w:val="002C7392"/>
    <w:rsid w:val="002C7A5B"/>
    <w:rsid w:val="002D066F"/>
    <w:rsid w:val="002D1CCE"/>
    <w:rsid w:val="002D20A1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A40"/>
    <w:rsid w:val="002E0EA7"/>
    <w:rsid w:val="002E2302"/>
    <w:rsid w:val="002E23F5"/>
    <w:rsid w:val="002E2BD2"/>
    <w:rsid w:val="002E30CB"/>
    <w:rsid w:val="002E3AE9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DC9"/>
    <w:rsid w:val="002F3FAE"/>
    <w:rsid w:val="002F443A"/>
    <w:rsid w:val="002F5FDF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33DF"/>
    <w:rsid w:val="003241A8"/>
    <w:rsid w:val="00325BCC"/>
    <w:rsid w:val="00326BCD"/>
    <w:rsid w:val="00326C0A"/>
    <w:rsid w:val="00327C10"/>
    <w:rsid w:val="0033114F"/>
    <w:rsid w:val="00331631"/>
    <w:rsid w:val="0033173A"/>
    <w:rsid w:val="003333F3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0936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D47"/>
    <w:rsid w:val="003F602C"/>
    <w:rsid w:val="003F67A4"/>
    <w:rsid w:val="003F6D77"/>
    <w:rsid w:val="003F6EF1"/>
    <w:rsid w:val="003F70A8"/>
    <w:rsid w:val="0040031E"/>
    <w:rsid w:val="0040061C"/>
    <w:rsid w:val="00404332"/>
    <w:rsid w:val="00405DB0"/>
    <w:rsid w:val="00406137"/>
    <w:rsid w:val="0040722C"/>
    <w:rsid w:val="00407E6E"/>
    <w:rsid w:val="00407F7E"/>
    <w:rsid w:val="004104B0"/>
    <w:rsid w:val="00411388"/>
    <w:rsid w:val="00411E89"/>
    <w:rsid w:val="004137D7"/>
    <w:rsid w:val="00413CD4"/>
    <w:rsid w:val="004145ED"/>
    <w:rsid w:val="00414890"/>
    <w:rsid w:val="004159CD"/>
    <w:rsid w:val="00416007"/>
    <w:rsid w:val="00416D55"/>
    <w:rsid w:val="00417C8F"/>
    <w:rsid w:val="00421721"/>
    <w:rsid w:val="0042276E"/>
    <w:rsid w:val="00422EE6"/>
    <w:rsid w:val="004246D1"/>
    <w:rsid w:val="004253D9"/>
    <w:rsid w:val="00425AF2"/>
    <w:rsid w:val="00425B81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BD3"/>
    <w:rsid w:val="004425F8"/>
    <w:rsid w:val="00442B2A"/>
    <w:rsid w:val="00442BE6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2F7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0D5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877"/>
    <w:rsid w:val="004C4A94"/>
    <w:rsid w:val="004C4F31"/>
    <w:rsid w:val="004C66E1"/>
    <w:rsid w:val="004C76FD"/>
    <w:rsid w:val="004D06A7"/>
    <w:rsid w:val="004D081E"/>
    <w:rsid w:val="004D1E68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128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AB1"/>
    <w:rsid w:val="00517CB7"/>
    <w:rsid w:val="0052145D"/>
    <w:rsid w:val="00521F1F"/>
    <w:rsid w:val="00522076"/>
    <w:rsid w:val="005220F4"/>
    <w:rsid w:val="005245C9"/>
    <w:rsid w:val="00526598"/>
    <w:rsid w:val="00530AA5"/>
    <w:rsid w:val="00531ACC"/>
    <w:rsid w:val="00532900"/>
    <w:rsid w:val="00533FE1"/>
    <w:rsid w:val="00534302"/>
    <w:rsid w:val="00534661"/>
    <w:rsid w:val="005347B3"/>
    <w:rsid w:val="0053592A"/>
    <w:rsid w:val="00535BC3"/>
    <w:rsid w:val="005371AB"/>
    <w:rsid w:val="0053756F"/>
    <w:rsid w:val="005376C0"/>
    <w:rsid w:val="00540534"/>
    <w:rsid w:val="00540585"/>
    <w:rsid w:val="00542344"/>
    <w:rsid w:val="0054269E"/>
    <w:rsid w:val="005431D3"/>
    <w:rsid w:val="00543CCA"/>
    <w:rsid w:val="005455BB"/>
    <w:rsid w:val="0054560A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2DAB"/>
    <w:rsid w:val="00553010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460"/>
    <w:rsid w:val="005677CF"/>
    <w:rsid w:val="0057025C"/>
    <w:rsid w:val="00572DA2"/>
    <w:rsid w:val="00573119"/>
    <w:rsid w:val="00573B9B"/>
    <w:rsid w:val="00573EC3"/>
    <w:rsid w:val="005755C5"/>
    <w:rsid w:val="00576229"/>
    <w:rsid w:val="005777C7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72F4"/>
    <w:rsid w:val="005905A8"/>
    <w:rsid w:val="00590DDE"/>
    <w:rsid w:val="0059120B"/>
    <w:rsid w:val="00591C79"/>
    <w:rsid w:val="00592FB8"/>
    <w:rsid w:val="00593020"/>
    <w:rsid w:val="00593B81"/>
    <w:rsid w:val="00594792"/>
    <w:rsid w:val="00596EE9"/>
    <w:rsid w:val="0059721F"/>
    <w:rsid w:val="005A0537"/>
    <w:rsid w:val="005A05E4"/>
    <w:rsid w:val="005A184A"/>
    <w:rsid w:val="005A1A24"/>
    <w:rsid w:val="005A258B"/>
    <w:rsid w:val="005A2F55"/>
    <w:rsid w:val="005A3215"/>
    <w:rsid w:val="005A47BB"/>
    <w:rsid w:val="005A4F52"/>
    <w:rsid w:val="005A6481"/>
    <w:rsid w:val="005A7469"/>
    <w:rsid w:val="005B2576"/>
    <w:rsid w:val="005B2B92"/>
    <w:rsid w:val="005B33E1"/>
    <w:rsid w:val="005B361D"/>
    <w:rsid w:val="005B3B54"/>
    <w:rsid w:val="005B3DC8"/>
    <w:rsid w:val="005B4424"/>
    <w:rsid w:val="005B46E7"/>
    <w:rsid w:val="005B5259"/>
    <w:rsid w:val="005B6D94"/>
    <w:rsid w:val="005B7B85"/>
    <w:rsid w:val="005C018E"/>
    <w:rsid w:val="005C1032"/>
    <w:rsid w:val="005C1630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214"/>
    <w:rsid w:val="005F3403"/>
    <w:rsid w:val="005F46AC"/>
    <w:rsid w:val="005F4C6E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57F3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BF1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31A5"/>
    <w:rsid w:val="006946ED"/>
    <w:rsid w:val="00695472"/>
    <w:rsid w:val="00695C34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87"/>
    <w:rsid w:val="006B1BE4"/>
    <w:rsid w:val="006B2665"/>
    <w:rsid w:val="006B2682"/>
    <w:rsid w:val="006B441E"/>
    <w:rsid w:val="006B47A5"/>
    <w:rsid w:val="006B4849"/>
    <w:rsid w:val="006B4AE8"/>
    <w:rsid w:val="006B626E"/>
    <w:rsid w:val="006B6455"/>
    <w:rsid w:val="006B6546"/>
    <w:rsid w:val="006B658C"/>
    <w:rsid w:val="006C0A17"/>
    <w:rsid w:val="006C106C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686"/>
    <w:rsid w:val="006D0742"/>
    <w:rsid w:val="006D0D09"/>
    <w:rsid w:val="006D2439"/>
    <w:rsid w:val="006D34DA"/>
    <w:rsid w:val="006D46F4"/>
    <w:rsid w:val="006D4A5A"/>
    <w:rsid w:val="006D559C"/>
    <w:rsid w:val="006D5B93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5BF"/>
    <w:rsid w:val="00705936"/>
    <w:rsid w:val="00705D8D"/>
    <w:rsid w:val="00705E7A"/>
    <w:rsid w:val="00705F3D"/>
    <w:rsid w:val="007060D9"/>
    <w:rsid w:val="00706F38"/>
    <w:rsid w:val="00707038"/>
    <w:rsid w:val="007105C5"/>
    <w:rsid w:val="007128C4"/>
    <w:rsid w:val="00712E5A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667A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2345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831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325B"/>
    <w:rsid w:val="007E49BB"/>
    <w:rsid w:val="007E4D52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748"/>
    <w:rsid w:val="007F792C"/>
    <w:rsid w:val="007F7F45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A39"/>
    <w:rsid w:val="00834107"/>
    <w:rsid w:val="00834E52"/>
    <w:rsid w:val="00835A81"/>
    <w:rsid w:val="00836152"/>
    <w:rsid w:val="00836492"/>
    <w:rsid w:val="0083687C"/>
    <w:rsid w:val="008371A2"/>
    <w:rsid w:val="00837894"/>
    <w:rsid w:val="008401C9"/>
    <w:rsid w:val="00840568"/>
    <w:rsid w:val="0084216D"/>
    <w:rsid w:val="00845EEA"/>
    <w:rsid w:val="00846C94"/>
    <w:rsid w:val="00847C25"/>
    <w:rsid w:val="00847CC6"/>
    <w:rsid w:val="00850204"/>
    <w:rsid w:val="00850B67"/>
    <w:rsid w:val="008517CC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2DE"/>
    <w:rsid w:val="00885886"/>
    <w:rsid w:val="00885A1F"/>
    <w:rsid w:val="00885B86"/>
    <w:rsid w:val="00886017"/>
    <w:rsid w:val="0088691F"/>
    <w:rsid w:val="008916DC"/>
    <w:rsid w:val="0089299F"/>
    <w:rsid w:val="00892EAE"/>
    <w:rsid w:val="00893F7A"/>
    <w:rsid w:val="00894014"/>
    <w:rsid w:val="00895B0C"/>
    <w:rsid w:val="00895C2E"/>
    <w:rsid w:val="008968F7"/>
    <w:rsid w:val="008A1843"/>
    <w:rsid w:val="008A21F4"/>
    <w:rsid w:val="008A2B04"/>
    <w:rsid w:val="008A3C4E"/>
    <w:rsid w:val="008A43FD"/>
    <w:rsid w:val="008A4C13"/>
    <w:rsid w:val="008A589A"/>
    <w:rsid w:val="008A6C76"/>
    <w:rsid w:val="008A78CE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18E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06DE9"/>
    <w:rsid w:val="0091010A"/>
    <w:rsid w:val="009107F6"/>
    <w:rsid w:val="0091133E"/>
    <w:rsid w:val="00911515"/>
    <w:rsid w:val="009124F9"/>
    <w:rsid w:val="009128B0"/>
    <w:rsid w:val="00912BC8"/>
    <w:rsid w:val="00912FE0"/>
    <w:rsid w:val="009133B6"/>
    <w:rsid w:val="00914849"/>
    <w:rsid w:val="00914B83"/>
    <w:rsid w:val="00915264"/>
    <w:rsid w:val="009157E1"/>
    <w:rsid w:val="00915DF8"/>
    <w:rsid w:val="00915F93"/>
    <w:rsid w:val="00917333"/>
    <w:rsid w:val="00917E4D"/>
    <w:rsid w:val="0092006C"/>
    <w:rsid w:val="0092040F"/>
    <w:rsid w:val="00920D20"/>
    <w:rsid w:val="00920DAD"/>
    <w:rsid w:val="009216C8"/>
    <w:rsid w:val="009217F7"/>
    <w:rsid w:val="0092442B"/>
    <w:rsid w:val="00924D68"/>
    <w:rsid w:val="00925200"/>
    <w:rsid w:val="00926014"/>
    <w:rsid w:val="00926CBD"/>
    <w:rsid w:val="0092752A"/>
    <w:rsid w:val="00927795"/>
    <w:rsid w:val="00930110"/>
    <w:rsid w:val="00930E31"/>
    <w:rsid w:val="00931D92"/>
    <w:rsid w:val="009332BE"/>
    <w:rsid w:val="00933890"/>
    <w:rsid w:val="00933B13"/>
    <w:rsid w:val="00934638"/>
    <w:rsid w:val="009355DA"/>
    <w:rsid w:val="00935F74"/>
    <w:rsid w:val="0093616F"/>
    <w:rsid w:val="00936367"/>
    <w:rsid w:val="00937A80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57821"/>
    <w:rsid w:val="009617B0"/>
    <w:rsid w:val="00961D3B"/>
    <w:rsid w:val="0096266F"/>
    <w:rsid w:val="009626D4"/>
    <w:rsid w:val="009647D0"/>
    <w:rsid w:val="00965611"/>
    <w:rsid w:val="00970C4E"/>
    <w:rsid w:val="00970D27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3828"/>
    <w:rsid w:val="009A468E"/>
    <w:rsid w:val="009A50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7910"/>
    <w:rsid w:val="009C79D3"/>
    <w:rsid w:val="009D02A5"/>
    <w:rsid w:val="009D1037"/>
    <w:rsid w:val="009D1B60"/>
    <w:rsid w:val="009D3A1C"/>
    <w:rsid w:val="009D4C44"/>
    <w:rsid w:val="009D5A23"/>
    <w:rsid w:val="009D6707"/>
    <w:rsid w:val="009D7541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9C"/>
    <w:rsid w:val="00A106EB"/>
    <w:rsid w:val="00A114AD"/>
    <w:rsid w:val="00A124E0"/>
    <w:rsid w:val="00A1269B"/>
    <w:rsid w:val="00A12AE3"/>
    <w:rsid w:val="00A12FDE"/>
    <w:rsid w:val="00A14EA1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F9"/>
    <w:rsid w:val="00A4098B"/>
    <w:rsid w:val="00A4116F"/>
    <w:rsid w:val="00A419AB"/>
    <w:rsid w:val="00A41F00"/>
    <w:rsid w:val="00A42758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6860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77FC1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B6E"/>
    <w:rsid w:val="00AA2FAF"/>
    <w:rsid w:val="00AA30D1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D1D"/>
    <w:rsid w:val="00AA7E93"/>
    <w:rsid w:val="00AB1B89"/>
    <w:rsid w:val="00AB1DBD"/>
    <w:rsid w:val="00AB39B6"/>
    <w:rsid w:val="00AB3B79"/>
    <w:rsid w:val="00AB5E9E"/>
    <w:rsid w:val="00AB5FA4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7CC8"/>
    <w:rsid w:val="00AD7D61"/>
    <w:rsid w:val="00AE0534"/>
    <w:rsid w:val="00AE0FE2"/>
    <w:rsid w:val="00AE1E0A"/>
    <w:rsid w:val="00AE22AC"/>
    <w:rsid w:val="00AE338D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5DD"/>
    <w:rsid w:val="00B15D7F"/>
    <w:rsid w:val="00B16199"/>
    <w:rsid w:val="00B162A3"/>
    <w:rsid w:val="00B167D3"/>
    <w:rsid w:val="00B168D4"/>
    <w:rsid w:val="00B20607"/>
    <w:rsid w:val="00B20D18"/>
    <w:rsid w:val="00B2103A"/>
    <w:rsid w:val="00B23283"/>
    <w:rsid w:val="00B237FC"/>
    <w:rsid w:val="00B2393E"/>
    <w:rsid w:val="00B23F33"/>
    <w:rsid w:val="00B25969"/>
    <w:rsid w:val="00B25B29"/>
    <w:rsid w:val="00B26D29"/>
    <w:rsid w:val="00B270BA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E35"/>
    <w:rsid w:val="00B35EE0"/>
    <w:rsid w:val="00B362C4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20EC"/>
    <w:rsid w:val="00B53180"/>
    <w:rsid w:val="00B54042"/>
    <w:rsid w:val="00B54855"/>
    <w:rsid w:val="00B548EA"/>
    <w:rsid w:val="00B56730"/>
    <w:rsid w:val="00B57001"/>
    <w:rsid w:val="00B57017"/>
    <w:rsid w:val="00B57373"/>
    <w:rsid w:val="00B575D8"/>
    <w:rsid w:val="00B577B5"/>
    <w:rsid w:val="00B6012B"/>
    <w:rsid w:val="00B609DF"/>
    <w:rsid w:val="00B61A03"/>
    <w:rsid w:val="00B61A20"/>
    <w:rsid w:val="00B621C1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781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60C4"/>
    <w:rsid w:val="00B86457"/>
    <w:rsid w:val="00B86DBE"/>
    <w:rsid w:val="00B87170"/>
    <w:rsid w:val="00B87283"/>
    <w:rsid w:val="00B87EF8"/>
    <w:rsid w:val="00B90D5E"/>
    <w:rsid w:val="00B9114D"/>
    <w:rsid w:val="00B919D5"/>
    <w:rsid w:val="00B91F84"/>
    <w:rsid w:val="00B93628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7EC"/>
    <w:rsid w:val="00BC4C74"/>
    <w:rsid w:val="00BC4D57"/>
    <w:rsid w:val="00BC4E1E"/>
    <w:rsid w:val="00BC5718"/>
    <w:rsid w:val="00BC575C"/>
    <w:rsid w:val="00BC6B63"/>
    <w:rsid w:val="00BC6B69"/>
    <w:rsid w:val="00BC7705"/>
    <w:rsid w:val="00BD0AD6"/>
    <w:rsid w:val="00BD0E80"/>
    <w:rsid w:val="00BD25D7"/>
    <w:rsid w:val="00BD2C92"/>
    <w:rsid w:val="00BD3743"/>
    <w:rsid w:val="00BD38AB"/>
    <w:rsid w:val="00BD50E1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7FF"/>
    <w:rsid w:val="00BE30E2"/>
    <w:rsid w:val="00BE31BB"/>
    <w:rsid w:val="00BE34DA"/>
    <w:rsid w:val="00BE47DD"/>
    <w:rsid w:val="00BE47E1"/>
    <w:rsid w:val="00BE4F68"/>
    <w:rsid w:val="00BE607D"/>
    <w:rsid w:val="00BE66AD"/>
    <w:rsid w:val="00BE79DF"/>
    <w:rsid w:val="00BE7A63"/>
    <w:rsid w:val="00BF095C"/>
    <w:rsid w:val="00BF1615"/>
    <w:rsid w:val="00BF1764"/>
    <w:rsid w:val="00BF2A34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6F1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6A6F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00B"/>
    <w:rsid w:val="00C81501"/>
    <w:rsid w:val="00C8285F"/>
    <w:rsid w:val="00C835DC"/>
    <w:rsid w:val="00C84959"/>
    <w:rsid w:val="00C8585C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992"/>
    <w:rsid w:val="00C9546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195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20C"/>
    <w:rsid w:val="00CC1606"/>
    <w:rsid w:val="00CC626A"/>
    <w:rsid w:val="00CC74AC"/>
    <w:rsid w:val="00CC78A2"/>
    <w:rsid w:val="00CD0689"/>
    <w:rsid w:val="00CD12C8"/>
    <w:rsid w:val="00CD21F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D541B"/>
    <w:rsid w:val="00CE2194"/>
    <w:rsid w:val="00CE26C8"/>
    <w:rsid w:val="00CE2838"/>
    <w:rsid w:val="00CE290E"/>
    <w:rsid w:val="00CE2CC6"/>
    <w:rsid w:val="00CE2F08"/>
    <w:rsid w:val="00CE3EE3"/>
    <w:rsid w:val="00CE4EF9"/>
    <w:rsid w:val="00CE5069"/>
    <w:rsid w:val="00CE510B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8CE"/>
    <w:rsid w:val="00CF7946"/>
    <w:rsid w:val="00D00604"/>
    <w:rsid w:val="00D00C75"/>
    <w:rsid w:val="00D00ED0"/>
    <w:rsid w:val="00D02285"/>
    <w:rsid w:val="00D040FC"/>
    <w:rsid w:val="00D0453C"/>
    <w:rsid w:val="00D04C49"/>
    <w:rsid w:val="00D0541A"/>
    <w:rsid w:val="00D1029E"/>
    <w:rsid w:val="00D1077F"/>
    <w:rsid w:val="00D10BE0"/>
    <w:rsid w:val="00D11730"/>
    <w:rsid w:val="00D11CE5"/>
    <w:rsid w:val="00D11D42"/>
    <w:rsid w:val="00D11FE3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C57"/>
    <w:rsid w:val="00D22CFA"/>
    <w:rsid w:val="00D2484B"/>
    <w:rsid w:val="00D25B39"/>
    <w:rsid w:val="00D265ED"/>
    <w:rsid w:val="00D27630"/>
    <w:rsid w:val="00D27811"/>
    <w:rsid w:val="00D3040B"/>
    <w:rsid w:val="00D31025"/>
    <w:rsid w:val="00D31CCE"/>
    <w:rsid w:val="00D32F06"/>
    <w:rsid w:val="00D34930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3E24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97F"/>
    <w:rsid w:val="00D75E69"/>
    <w:rsid w:val="00D76987"/>
    <w:rsid w:val="00D80663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272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272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6746"/>
    <w:rsid w:val="00DD72EA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DFA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5DC7"/>
    <w:rsid w:val="00E160B2"/>
    <w:rsid w:val="00E169B3"/>
    <w:rsid w:val="00E169F7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26796"/>
    <w:rsid w:val="00E2732F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C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43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3683"/>
    <w:rsid w:val="00E9496A"/>
    <w:rsid w:val="00E94A5C"/>
    <w:rsid w:val="00E95FF7"/>
    <w:rsid w:val="00E96CAC"/>
    <w:rsid w:val="00E97396"/>
    <w:rsid w:val="00E978A3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29BC"/>
    <w:rsid w:val="00EC34E0"/>
    <w:rsid w:val="00EC38EC"/>
    <w:rsid w:val="00EC38F3"/>
    <w:rsid w:val="00EC3A8A"/>
    <w:rsid w:val="00EC5A67"/>
    <w:rsid w:val="00EC680D"/>
    <w:rsid w:val="00EC74DC"/>
    <w:rsid w:val="00EC7FBD"/>
    <w:rsid w:val="00ED0168"/>
    <w:rsid w:val="00ED06E5"/>
    <w:rsid w:val="00ED104D"/>
    <w:rsid w:val="00ED1186"/>
    <w:rsid w:val="00ED2D26"/>
    <w:rsid w:val="00ED2ED1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1F74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EF7F58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B58"/>
    <w:rsid w:val="00F07D3F"/>
    <w:rsid w:val="00F12664"/>
    <w:rsid w:val="00F1296C"/>
    <w:rsid w:val="00F13A97"/>
    <w:rsid w:val="00F147EC"/>
    <w:rsid w:val="00F14840"/>
    <w:rsid w:val="00F1682A"/>
    <w:rsid w:val="00F171AC"/>
    <w:rsid w:val="00F1792E"/>
    <w:rsid w:val="00F20884"/>
    <w:rsid w:val="00F23445"/>
    <w:rsid w:val="00F23A37"/>
    <w:rsid w:val="00F23B0D"/>
    <w:rsid w:val="00F2441A"/>
    <w:rsid w:val="00F2622F"/>
    <w:rsid w:val="00F266C0"/>
    <w:rsid w:val="00F30244"/>
    <w:rsid w:val="00F312FF"/>
    <w:rsid w:val="00F3202C"/>
    <w:rsid w:val="00F32B48"/>
    <w:rsid w:val="00F33DFC"/>
    <w:rsid w:val="00F33F40"/>
    <w:rsid w:val="00F33FD4"/>
    <w:rsid w:val="00F34593"/>
    <w:rsid w:val="00F3467A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0B48"/>
    <w:rsid w:val="00F510CD"/>
    <w:rsid w:val="00F52176"/>
    <w:rsid w:val="00F527E2"/>
    <w:rsid w:val="00F53836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3B6"/>
    <w:rsid w:val="00F70B6F"/>
    <w:rsid w:val="00F71D88"/>
    <w:rsid w:val="00F720CE"/>
    <w:rsid w:val="00F72C89"/>
    <w:rsid w:val="00F7348C"/>
    <w:rsid w:val="00F73D0A"/>
    <w:rsid w:val="00F74EFB"/>
    <w:rsid w:val="00F75A6E"/>
    <w:rsid w:val="00F762EF"/>
    <w:rsid w:val="00F76F93"/>
    <w:rsid w:val="00F771A4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2BF1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3D4"/>
    <w:rsid w:val="00FA5B03"/>
    <w:rsid w:val="00FA67D3"/>
    <w:rsid w:val="00FA6921"/>
    <w:rsid w:val="00FA6B86"/>
    <w:rsid w:val="00FA7009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997C-821E-4345-8BEC-E728C8DE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3215</Words>
  <Characters>18331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ШАПША В.В. сообщил, что 1 февраля состоялся отчет о результатах деятельности гла</vt:lpstr>
      <vt:lpstr>    Предложил свой доклад построить на ответах к вопросам от депутатов и рассказать </vt:lpstr>
      <vt:lpstr>    ШАПША В.В. доложил, что одна из важных и острых проблем в городе – это строитель</vt:lpstr>
      <vt:lpstr>    Также начались работы по проекту  «Реконструкция автодороги «Малоярославец – Бор</vt:lpstr>
      <vt:lpstr>    Что касается улицы Кабицинской – в 2016 году была отремонтирована дорога к инсти</vt:lpstr>
      <vt:lpstr>    Также в 2017 году был отремонтирован участок дороги на пересечении ул. Курчатова</vt:lpstr>
      <vt:lpstr>    В 2018 году планируется отремонтировать участок дороги пр. Ленина до пересечения</vt:lpstr>
      <vt:lpstr>    Ремонт дворовых проездов, строительство парковок во дворах и благоустройство дво</vt:lpstr>
      <vt:lpstr>    Вместе с ремонтом дорожного полотна был произведен ремонт тротуаров. Отметил, чт</vt:lpstr>
      <vt:lpstr>    Также в городе возводится большое количество жилых домов: за 2016 год сдано в эк</vt:lpstr>
      <vt:lpstr>    Фонд капитального ремонта за 2015, 2016 и 2017 года собрал с жителей города 393 </vt:lpstr>
      <vt:lpstr>    В 2014 году  постановлением Администрации города от 08.12.2014  № 2308-п была ут</vt:lpstr>
      <vt:lpstr>    В 2017 году введен четвертый дом на ул. Комсомольской для переселения граждан. В</vt:lpstr>
      <vt:lpstr>    Также Владислав Валерьевич сообщил о строительстве новой школы на 55 мкр. Задерж</vt:lpstr>
      <vt:lpstr>    Для жителей жилого района «Заовражье» проектируются две школы на 1000 и 1100 мес</vt:lpstr>
      <vt:lpstr>    В 2017 году в городе Обнинске рождаемость снизилась, но не значительно. На очере</vt:lpstr>
      <vt:lpstr>    ШАПША В.В. проинформировал, что в 2017 году завершены работы 1-го этапа  реконст</vt:lpstr>
      <vt:lpstr>    Что касается «Парка Победы» по пр. Маркса, работы по озеленению в 2018 году буду</vt:lpstr>
      <vt:lpstr>    В 2017 году началась работа по проектированию площади напротив Дома ученых. Данн</vt:lpstr>
      <vt:lpstr>    </vt:lpstr>
      <vt:lpstr>    ВИКУЛИН В.В. доложил, что на основании Положения «О ежегодном конкурсе на лучшую</vt:lpstr>
      <vt:lpstr/>
    </vt:vector>
  </TitlesOfParts>
  <Company/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2017-10-09T05:24:00Z</cp:lastPrinted>
  <dcterms:created xsi:type="dcterms:W3CDTF">2018-03-13T09:48:00Z</dcterms:created>
  <dcterms:modified xsi:type="dcterms:W3CDTF">2018-03-13T09:48:00Z</dcterms:modified>
</cp:coreProperties>
</file>